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保险职业学院新冠肺炎疫情防控</w:t>
      </w:r>
    </w:p>
    <w:p>
      <w:pPr>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应急</w:t>
      </w:r>
      <w:r>
        <w:rPr>
          <w:rFonts w:hint="eastAsia" w:ascii="Times New Roman" w:hAnsi="Times New Roman" w:eastAsia="方正小标宋简体" w:cs="Times New Roman"/>
          <w:b/>
          <w:sz w:val="44"/>
          <w:szCs w:val="44"/>
        </w:rPr>
        <w:t>处置指引</w:t>
      </w:r>
    </w:p>
    <w:p>
      <w:pPr>
        <w:ind w:firstLine="640" w:firstLineChars="200"/>
        <w:rPr>
          <w:rFonts w:ascii="Times New Roman" w:hAnsi="Times New Roman" w:eastAsia="仿宋" w:cs="Times New Roman"/>
          <w:sz w:val="32"/>
          <w:szCs w:val="32"/>
        </w:rPr>
      </w:pP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为加强联防联控、群防群控，确保学院疫情防控科学到位，针对学院建筑物分布、区域功能、门道布局、人员结构、人流聚散等特征，按照上级主管部门要求，参照相关文件精神，特制定</w:t>
      </w:r>
      <w:r>
        <w:rPr>
          <w:rFonts w:hint="eastAsia" w:ascii="Times New Roman" w:hAnsi="Times New Roman" w:eastAsia="仿宋" w:cs="Times New Roman"/>
          <w:sz w:val="32"/>
          <w:szCs w:val="32"/>
        </w:rPr>
        <w:t>本指引，进一步加强学院新冠肺炎疫情应急处置工作</w:t>
      </w:r>
      <w:r>
        <w:rPr>
          <w:rFonts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疫情防控期间的院内紧急事件特指体温高于或等于37.3℃、咳嗽、拉肚子、全身乏力等症状。对于这些身体不适人员要实行人盯人、联防联控、群防群控措施。要加强防控知识宣导，让防控流程入心入脑入行。要第一时间发现异常情况，第一时间处置到位。</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一、应急</w:t>
      </w:r>
      <w:r>
        <w:rPr>
          <w:rFonts w:hint="eastAsia" w:ascii="Times New Roman" w:hAnsi="Times New Roman" w:eastAsia="黑体" w:cs="Times New Roman"/>
          <w:bCs/>
          <w:sz w:val="32"/>
          <w:szCs w:val="32"/>
        </w:rPr>
        <w:t>处置</w:t>
      </w:r>
      <w:r>
        <w:rPr>
          <w:rFonts w:ascii="Times New Roman" w:hAnsi="Times New Roman" w:eastAsia="黑体" w:cs="Times New Roman"/>
          <w:bCs/>
          <w:sz w:val="32"/>
          <w:szCs w:val="32"/>
        </w:rPr>
        <w:t>机构</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组长：王杨华、王元建、侯丹</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副组长：粟湘福、覃宝凤、张倩</w:t>
      </w:r>
    </w:p>
    <w:p>
      <w:pPr>
        <w:ind w:firstLine="1920" w:firstLineChars="600"/>
        <w:rPr>
          <w:rFonts w:ascii="Times New Roman" w:hAnsi="Times New Roman" w:eastAsia="仿宋" w:cs="Times New Roman"/>
          <w:sz w:val="32"/>
          <w:szCs w:val="32"/>
        </w:rPr>
      </w:pPr>
      <w:r>
        <w:rPr>
          <w:rFonts w:ascii="Times New Roman" w:hAnsi="Times New Roman" w:eastAsia="仿宋" w:cs="Times New Roman"/>
          <w:sz w:val="32"/>
          <w:szCs w:val="32"/>
        </w:rPr>
        <w:t>常伟、黄素、王健康、傅航</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组员：</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后勤服务中心：陈必付、欧阳波、乐思、熊再华</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学生工作处：贺文青、王萍、谭俊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教务处：李智、欧阳淑兰</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办公室：陈功、骆静</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人力资源处：刘妍、黄乐平</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党校办公室：余明清、莫平安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培训学院：廖伯华、黎开喜</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各单位、部门防控工作联络员</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二、工作职责</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1、医疗防控组：</w:t>
      </w:r>
      <w:r>
        <w:rPr>
          <w:rFonts w:ascii="Times New Roman" w:hAnsi="Times New Roman" w:eastAsia="仿宋" w:cs="Times New Roman"/>
          <w:sz w:val="32"/>
          <w:szCs w:val="32"/>
        </w:rPr>
        <w:t>负责教职员工防控知识培训，师生异常情况的诊断，送医送检的介入，其他常规病例的诊断等。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防控医疗组负责人：乐思</w:t>
      </w:r>
      <w:r>
        <w:rPr>
          <w:rFonts w:hint="eastAsia" w:ascii="Times New Roman" w:hAnsi="Times New Roman" w:eastAsia="仿宋" w:cs="Times New Roman"/>
          <w:bCs/>
          <w:sz w:val="32"/>
          <w:szCs w:val="32"/>
        </w:rPr>
        <w:t>、唐雨晴</w:t>
      </w:r>
      <w:r>
        <w:rPr>
          <w:rFonts w:ascii="Times New Roman" w:hAnsi="Times New Roman" w:eastAsia="仿宋" w:cs="Times New Roman"/>
          <w:bCs/>
          <w:sz w:val="32"/>
          <w:szCs w:val="32"/>
        </w:rPr>
        <w:t>，协助人：欧阳波。</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2、后勤保障组：</w:t>
      </w:r>
      <w:r>
        <w:rPr>
          <w:rFonts w:ascii="Times New Roman" w:hAnsi="Times New Roman" w:eastAsia="仿宋" w:cs="Times New Roman"/>
          <w:sz w:val="32"/>
          <w:szCs w:val="32"/>
        </w:rPr>
        <w:t>负责防控</w:t>
      </w:r>
      <w:r>
        <w:rPr>
          <w:rFonts w:hint="eastAsia" w:ascii="Times New Roman" w:hAnsi="Times New Roman" w:eastAsia="仿宋" w:cs="Times New Roman"/>
          <w:sz w:val="32"/>
          <w:szCs w:val="32"/>
        </w:rPr>
        <w:t>物资</w:t>
      </w:r>
      <w:r>
        <w:rPr>
          <w:rFonts w:ascii="Times New Roman" w:hAnsi="Times New Roman" w:eastAsia="仿宋" w:cs="Times New Roman"/>
          <w:sz w:val="32"/>
          <w:szCs w:val="32"/>
        </w:rPr>
        <w:t>采购与分发，相关区域及场所保洁、消毒杀菌，</w:t>
      </w:r>
      <w:r>
        <w:rPr>
          <w:rFonts w:hint="eastAsia" w:ascii="Times New Roman" w:hAnsi="Times New Roman" w:eastAsia="仿宋" w:cs="Times New Roman"/>
          <w:sz w:val="32"/>
          <w:szCs w:val="32"/>
        </w:rPr>
        <w:t>观察室及</w:t>
      </w:r>
      <w:r>
        <w:rPr>
          <w:rFonts w:ascii="Times New Roman" w:hAnsi="Times New Roman" w:eastAsia="仿宋" w:cs="Times New Roman"/>
          <w:sz w:val="32"/>
          <w:szCs w:val="32"/>
        </w:rPr>
        <w:t>隔离区</w:t>
      </w:r>
      <w:r>
        <w:rPr>
          <w:rFonts w:hint="eastAsia" w:ascii="Times New Roman" w:hAnsi="Times New Roman" w:eastAsia="仿宋" w:cs="Times New Roman"/>
          <w:sz w:val="32"/>
          <w:szCs w:val="32"/>
        </w:rPr>
        <w:t>准备</w:t>
      </w:r>
      <w:r>
        <w:rPr>
          <w:rFonts w:ascii="Times New Roman" w:hAnsi="Times New Roman" w:eastAsia="仿宋" w:cs="Times New Roman"/>
          <w:sz w:val="32"/>
          <w:szCs w:val="32"/>
        </w:rPr>
        <w:t>，食堂餐厅食品与就餐安全，院内维修、装修</w:t>
      </w:r>
      <w:r>
        <w:rPr>
          <w:rFonts w:hint="eastAsia" w:ascii="Times New Roman" w:hAnsi="Times New Roman" w:eastAsia="仿宋" w:cs="Times New Roman"/>
          <w:sz w:val="32"/>
          <w:szCs w:val="32"/>
        </w:rPr>
        <w:t>施工</w:t>
      </w:r>
      <w:r>
        <w:rPr>
          <w:rFonts w:ascii="Times New Roman" w:hAnsi="Times New Roman" w:eastAsia="仿宋" w:cs="Times New Roman"/>
          <w:sz w:val="32"/>
          <w:szCs w:val="32"/>
        </w:rPr>
        <w:t xml:space="preserve">等。 </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后勤保障组负责人：王元建，协助人：向燕子</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3、安全保卫组：</w:t>
      </w:r>
      <w:r>
        <w:rPr>
          <w:rFonts w:ascii="Times New Roman" w:hAnsi="Times New Roman" w:eastAsia="仿宋" w:cs="Times New Roman"/>
          <w:sz w:val="32"/>
          <w:szCs w:val="32"/>
        </w:rPr>
        <w:t>负责学生防控知识培训，错峰开学报到（</w:t>
      </w:r>
      <w:r>
        <w:rPr>
          <w:rFonts w:ascii="Times New Roman" w:hAnsi="Times New Roman" w:eastAsia="仿宋" w:cs="Times New Roman"/>
          <w:b/>
          <w:bCs/>
          <w:sz w:val="32"/>
          <w:szCs w:val="32"/>
        </w:rPr>
        <w:t>健康码为黄码、红码人员一律不得进入校园</w:t>
      </w:r>
      <w:r>
        <w:rPr>
          <w:rFonts w:ascii="Times New Roman" w:hAnsi="Times New Roman" w:eastAsia="仿宋" w:cs="Times New Roman"/>
          <w:sz w:val="32"/>
          <w:szCs w:val="32"/>
        </w:rPr>
        <w:t>），出入校门封闭式管理，紧急事件安保工作，学生宿舍保洁消毒杀菌。</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安全保卫组负责人：侯丹，协助人：王杨华、</w:t>
      </w:r>
      <w:r>
        <w:rPr>
          <w:rFonts w:hint="eastAsia" w:ascii="Times New Roman" w:hAnsi="Times New Roman" w:eastAsia="仿宋" w:cs="Times New Roman"/>
          <w:bCs/>
          <w:sz w:val="32"/>
          <w:szCs w:val="32"/>
        </w:rPr>
        <w:t>侯丹</w:t>
      </w:r>
      <w:r>
        <w:rPr>
          <w:rFonts w:ascii="Times New Roman" w:hAnsi="Times New Roman" w:eastAsia="仿宋" w:cs="Times New Roman"/>
          <w:bCs/>
          <w:sz w:val="32"/>
          <w:szCs w:val="32"/>
        </w:rPr>
        <w:t>。</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4、办公室：</w:t>
      </w:r>
      <w:r>
        <w:rPr>
          <w:rFonts w:ascii="Times New Roman" w:hAnsi="Times New Roman" w:eastAsia="仿宋" w:cs="Times New Roman"/>
          <w:sz w:val="32"/>
          <w:szCs w:val="32"/>
        </w:rPr>
        <w:t>防控宣传发动，信息上报，对外协调，出入证办理（如有需要），出入校园人员批准，</w:t>
      </w:r>
      <w:r>
        <w:rPr>
          <w:rFonts w:hint="eastAsia" w:ascii="Times New Roman" w:hAnsi="Times New Roman" w:eastAsia="仿宋" w:cs="Times New Roman"/>
          <w:sz w:val="32"/>
          <w:szCs w:val="32"/>
        </w:rPr>
        <w:t>应急</w:t>
      </w:r>
      <w:r>
        <w:rPr>
          <w:rFonts w:ascii="Times New Roman" w:hAnsi="Times New Roman" w:eastAsia="仿宋" w:cs="Times New Roman"/>
          <w:sz w:val="32"/>
          <w:szCs w:val="32"/>
        </w:rPr>
        <w:t>车辆安排，领导办公室保洁消毒杀菌等。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办公室工作负责人：王杨华，协助人：侯丹、王元建。</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5、教学工作组：</w:t>
      </w:r>
      <w:r>
        <w:rPr>
          <w:rFonts w:ascii="Times New Roman" w:hAnsi="Times New Roman" w:eastAsia="仿宋" w:cs="Times New Roman"/>
          <w:sz w:val="32"/>
          <w:szCs w:val="32"/>
        </w:rPr>
        <w:t>实训室、教室保洁与消毒杀菌，实训室、教室身体异常师生的报告与协助送医送检，师生上课错峰安排等。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教学组负责人：饶晓波，协助人：侯丹、王杨华。</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6、家属区老干防控</w:t>
      </w:r>
      <w:r>
        <w:rPr>
          <w:rFonts w:hint="eastAsia" w:ascii="Times New Roman" w:hAnsi="Times New Roman" w:eastAsia="仿宋" w:cs="Times New Roman"/>
          <w:b/>
          <w:sz w:val="32"/>
          <w:szCs w:val="32"/>
        </w:rPr>
        <w:t>组</w:t>
      </w:r>
      <w:r>
        <w:rPr>
          <w:rFonts w:ascii="Times New Roman" w:hAnsi="Times New Roman" w:eastAsia="仿宋" w:cs="Times New Roman"/>
          <w:b/>
          <w:sz w:val="32"/>
          <w:szCs w:val="32"/>
        </w:rPr>
        <w:t>：</w:t>
      </w:r>
      <w:r>
        <w:rPr>
          <w:rFonts w:ascii="Times New Roman" w:hAnsi="Times New Roman" w:eastAsia="仿宋" w:cs="Times New Roman"/>
          <w:sz w:val="32"/>
          <w:szCs w:val="32"/>
        </w:rPr>
        <w:t>防控知识宣传，老干及家属相关情况摸排等。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家属区老干防控工作负责人：粟湘福，协助人：王杨华</w:t>
      </w:r>
      <w:r>
        <w:rPr>
          <w:rFonts w:hint="eastAsia" w:ascii="Times New Roman" w:hAnsi="Times New Roman" w:eastAsia="仿宋" w:cs="Times New Roman"/>
          <w:bCs/>
          <w:sz w:val="32"/>
          <w:szCs w:val="32"/>
        </w:rPr>
        <w:t>、王元建、侯丹</w:t>
      </w:r>
      <w:r>
        <w:rPr>
          <w:rFonts w:ascii="Times New Roman" w:hAnsi="Times New Roman" w:eastAsia="仿宋" w:cs="Times New Roman"/>
          <w:bCs/>
          <w:sz w:val="32"/>
          <w:szCs w:val="32"/>
        </w:rPr>
        <w:t>。</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7、图书馆：</w:t>
      </w:r>
      <w:r>
        <w:rPr>
          <w:rFonts w:ascii="Times New Roman" w:hAnsi="Times New Roman" w:eastAsia="仿宋" w:cs="Times New Roman"/>
          <w:sz w:val="32"/>
          <w:szCs w:val="32"/>
        </w:rPr>
        <w:t>负责图书馆书籍、桌椅及阅朗室的保洁、消毒杀菌，阅读室座位的布置、身体不适师生情况上报及送医送检等。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图书馆防控工作负责人：匡恂，协助人：侯丹、</w:t>
      </w:r>
      <w:r>
        <w:rPr>
          <w:rFonts w:hint="eastAsia" w:ascii="Times New Roman" w:hAnsi="Times New Roman" w:eastAsia="仿宋" w:cs="Times New Roman"/>
          <w:bCs/>
          <w:sz w:val="32"/>
          <w:szCs w:val="32"/>
        </w:rPr>
        <w:t>王杨华</w:t>
      </w:r>
      <w:r>
        <w:rPr>
          <w:rFonts w:ascii="Times New Roman" w:hAnsi="Times New Roman" w:eastAsia="仿宋" w:cs="Times New Roman"/>
          <w:bCs/>
          <w:sz w:val="32"/>
          <w:szCs w:val="32"/>
        </w:rPr>
        <w:t>。</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8、各系、院、部：</w:t>
      </w:r>
      <w:r>
        <w:rPr>
          <w:rFonts w:ascii="Times New Roman" w:hAnsi="Times New Roman" w:eastAsia="仿宋" w:cs="Times New Roman"/>
          <w:sz w:val="32"/>
          <w:szCs w:val="32"/>
        </w:rPr>
        <w:t>学生防控宣传发动，学生信息的摸排，封闭式管理落实，保洁消毒杀菌的组织，配合送医送检等。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各系、院（部）防控工作负责人：各系、院（部）负责人，协助人：侯丹、王元建、王杨华。</w:t>
      </w:r>
    </w:p>
    <w:p>
      <w:pPr>
        <w:ind w:firstLine="643" w:firstLineChars="200"/>
        <w:rPr>
          <w:rFonts w:ascii="Times New Roman" w:hAnsi="Times New Roman" w:eastAsia="仿宋" w:cs="Times New Roman"/>
          <w:sz w:val="32"/>
          <w:szCs w:val="32"/>
        </w:rPr>
      </w:pPr>
      <w:r>
        <w:rPr>
          <w:rFonts w:ascii="Times New Roman" w:hAnsi="Times New Roman" w:eastAsia="仿宋" w:cs="Times New Roman"/>
          <w:b/>
          <w:sz w:val="32"/>
          <w:szCs w:val="32"/>
        </w:rPr>
        <w:t>9、其他部门</w:t>
      </w:r>
      <w:r>
        <w:rPr>
          <w:rFonts w:ascii="Times New Roman" w:hAnsi="Times New Roman" w:eastAsia="仿宋" w:cs="Times New Roman"/>
          <w:sz w:val="32"/>
          <w:szCs w:val="32"/>
        </w:rPr>
        <w:t>做好各自员工（劳派人员与外包人员）防控知识宣传，保洁消毒杀菌，配合送医送检等。</w:t>
      </w:r>
    </w:p>
    <w:p>
      <w:pPr>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其他部门防控工作负责人：各单位、部门一把手，协助人：王杨华、王元建、侯丹。</w:t>
      </w:r>
    </w:p>
    <w:p>
      <w:pPr>
        <w:ind w:firstLine="960" w:firstLineChars="300"/>
        <w:rPr>
          <w:rFonts w:ascii="Times New Roman" w:hAnsi="Times New Roman" w:eastAsia="黑体" w:cs="Times New Roman"/>
          <w:bCs/>
          <w:sz w:val="32"/>
          <w:szCs w:val="32"/>
        </w:rPr>
      </w:pPr>
      <w:r>
        <w:rPr>
          <w:rFonts w:ascii="Times New Roman" w:hAnsi="Times New Roman" w:eastAsia="黑体" w:cs="Times New Roman"/>
          <w:bCs/>
          <w:sz w:val="32"/>
          <w:szCs w:val="32"/>
        </w:rPr>
        <w:t>三、送医送检</w:t>
      </w:r>
    </w:p>
    <w:p>
      <w:pPr>
        <w:ind w:firstLine="643" w:firstLineChars="200"/>
        <w:rPr>
          <w:rFonts w:ascii="Times New Roman" w:hAnsi="Times New Roman" w:eastAsia="黑体" w:cs="Times New Roman"/>
          <w:b/>
          <w:bCs/>
          <w:sz w:val="32"/>
          <w:szCs w:val="32"/>
        </w:rPr>
      </w:pPr>
      <w:r>
        <w:rPr>
          <w:rFonts w:ascii="Times New Roman" w:hAnsi="Times New Roman" w:eastAsia="仿宋" w:cs="Times New Roman"/>
          <w:b/>
          <w:bCs/>
          <w:sz w:val="32"/>
          <w:szCs w:val="32"/>
        </w:rPr>
        <w:t>（一）校门口</w:t>
      </w:r>
      <w:r>
        <w:rPr>
          <w:rFonts w:hint="eastAsia" w:ascii="Times New Roman" w:hAnsi="Times New Roman" w:eastAsia="仿宋" w:cs="Times New Roman"/>
          <w:b/>
          <w:bCs/>
          <w:sz w:val="32"/>
          <w:szCs w:val="32"/>
        </w:rPr>
        <w:t>观察室</w:t>
      </w:r>
      <w:r>
        <w:rPr>
          <w:rFonts w:ascii="Times New Roman" w:hAnsi="Times New Roman" w:eastAsia="仿宋" w:cs="Times New Roman"/>
          <w:b/>
          <w:bCs/>
          <w:sz w:val="32"/>
          <w:szCs w:val="32"/>
        </w:rPr>
        <w:t>送医送检</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1．在校门口检测到</w:t>
      </w:r>
      <w:r>
        <w:rPr>
          <w:rFonts w:ascii="Times New Roman" w:hAnsi="Times New Roman" w:eastAsia="仿宋" w:cs="Times New Roman"/>
          <w:bCs/>
          <w:sz w:val="32"/>
          <w:szCs w:val="32"/>
        </w:rPr>
        <w:t>院外</w:t>
      </w:r>
      <w:r>
        <w:rPr>
          <w:rFonts w:ascii="Times New Roman" w:hAnsi="Times New Roman" w:eastAsia="仿宋" w:cs="Times New Roman"/>
          <w:sz w:val="32"/>
          <w:szCs w:val="32"/>
        </w:rPr>
        <w:t>人员体温确定高于或等于37.3℃（通过红外测温仪、额温枪、水银温度计测温排查），由安保人员</w:t>
      </w:r>
      <w:r>
        <w:rPr>
          <w:rFonts w:ascii="Times New Roman" w:hAnsi="Times New Roman" w:eastAsia="仿宋" w:cs="Times New Roman"/>
          <w:bCs/>
          <w:sz w:val="32"/>
          <w:szCs w:val="32"/>
        </w:rPr>
        <w:t>直接电话</w:t>
      </w:r>
      <w:r>
        <w:rPr>
          <w:rFonts w:hint="eastAsia" w:ascii="Times New Roman" w:hAnsi="Times New Roman" w:eastAsia="仿宋" w:cs="Times New Roman"/>
          <w:bCs/>
          <w:sz w:val="32"/>
          <w:szCs w:val="32"/>
        </w:rPr>
        <w:t>通知</w:t>
      </w:r>
      <w:r>
        <w:rPr>
          <w:rFonts w:ascii="Times New Roman" w:hAnsi="Times New Roman" w:eastAsia="仿宋" w:cs="Times New Roman"/>
          <w:bCs/>
          <w:sz w:val="32"/>
          <w:szCs w:val="32"/>
        </w:rPr>
        <w:t>社区</w:t>
      </w:r>
      <w:r>
        <w:rPr>
          <w:rFonts w:hint="eastAsia" w:ascii="Times New Roman" w:hAnsi="Times New Roman" w:eastAsia="仿宋" w:cs="Times New Roman"/>
          <w:bCs/>
          <w:sz w:val="32"/>
          <w:szCs w:val="32"/>
        </w:rPr>
        <w:t>或</w:t>
      </w:r>
      <w:r>
        <w:rPr>
          <w:rFonts w:ascii="Times New Roman" w:hAnsi="Times New Roman" w:eastAsia="仿宋" w:cs="Times New Roman"/>
          <w:bCs/>
          <w:sz w:val="32"/>
          <w:szCs w:val="32"/>
        </w:rPr>
        <w:t>120</w:t>
      </w:r>
      <w:r>
        <w:rPr>
          <w:rFonts w:ascii="Times New Roman" w:hAnsi="Times New Roman" w:eastAsia="仿宋" w:cs="Times New Roman"/>
          <w:sz w:val="32"/>
          <w:szCs w:val="32"/>
        </w:rPr>
        <w:t>直接送医送检</w:t>
      </w:r>
      <w:r>
        <w:rPr>
          <w:rFonts w:hint="eastAsia" w:ascii="Times New Roman" w:hAnsi="Times New Roman" w:eastAsia="仿宋" w:cs="Times New Roman"/>
          <w:sz w:val="32"/>
          <w:szCs w:val="32"/>
        </w:rPr>
        <w:t>，并报告</w:t>
      </w:r>
      <w:r>
        <w:rPr>
          <w:rFonts w:ascii="Times New Roman" w:hAnsi="Times New Roman" w:eastAsia="仿宋" w:cs="Times New Roman"/>
          <w:sz w:val="32"/>
          <w:szCs w:val="32"/>
        </w:rPr>
        <w:t>学院疫情</w:t>
      </w:r>
      <w:r>
        <w:rPr>
          <w:rFonts w:hint="eastAsia" w:ascii="Times New Roman" w:hAnsi="Times New Roman" w:eastAsia="仿宋" w:cs="Times New Roman"/>
          <w:sz w:val="32"/>
          <w:szCs w:val="32"/>
        </w:rPr>
        <w:t>防控</w:t>
      </w:r>
      <w:r>
        <w:rPr>
          <w:rFonts w:ascii="Times New Roman" w:hAnsi="Times New Roman" w:eastAsia="仿宋" w:cs="Times New Roman"/>
          <w:sz w:val="32"/>
          <w:szCs w:val="32"/>
        </w:rPr>
        <w:t>办公室。安保人员要做好自我防护</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2．在校门口发现</w:t>
      </w:r>
      <w:r>
        <w:rPr>
          <w:rFonts w:ascii="Times New Roman" w:hAnsi="Times New Roman" w:eastAsia="仿宋" w:cs="Times New Roman"/>
          <w:b/>
          <w:bCs/>
          <w:sz w:val="32"/>
          <w:szCs w:val="32"/>
        </w:rPr>
        <w:t>院内</w:t>
      </w:r>
      <w:r>
        <w:rPr>
          <w:rFonts w:ascii="Times New Roman" w:hAnsi="Times New Roman" w:eastAsia="仿宋" w:cs="Times New Roman"/>
          <w:sz w:val="32"/>
          <w:szCs w:val="32"/>
        </w:rPr>
        <w:t>师生员工体温确定高于或等于37.3℃，由安保人员直接</w:t>
      </w:r>
      <w:r>
        <w:rPr>
          <w:rFonts w:hint="eastAsia" w:ascii="Times New Roman" w:hAnsi="Times New Roman" w:eastAsia="仿宋" w:cs="Times New Roman"/>
          <w:sz w:val="32"/>
          <w:szCs w:val="32"/>
        </w:rPr>
        <w:t>报告</w:t>
      </w:r>
      <w:r>
        <w:rPr>
          <w:rFonts w:ascii="Times New Roman" w:hAnsi="Times New Roman" w:eastAsia="仿宋" w:cs="Times New Roman"/>
          <w:sz w:val="32"/>
          <w:szCs w:val="32"/>
        </w:rPr>
        <w:t>学院疫情办公室，学院直接安排</w:t>
      </w:r>
      <w:r>
        <w:rPr>
          <w:rFonts w:hint="eastAsia" w:ascii="Times New Roman" w:hAnsi="Times New Roman" w:eastAsia="仿宋" w:cs="Times New Roman"/>
          <w:sz w:val="32"/>
          <w:szCs w:val="32"/>
        </w:rPr>
        <w:t>应急</w:t>
      </w:r>
      <w:r>
        <w:rPr>
          <w:rFonts w:ascii="Times New Roman" w:hAnsi="Times New Roman" w:eastAsia="仿宋" w:cs="Times New Roman"/>
          <w:sz w:val="32"/>
          <w:szCs w:val="32"/>
        </w:rPr>
        <w:t>专车（湘ADW393）在校门口临时观察室进行送医送检。如果情况特别严重，直接电话120送医送检。安保人员</w:t>
      </w:r>
      <w:r>
        <w:rPr>
          <w:rFonts w:hint="eastAsia" w:ascii="Times New Roman" w:hAnsi="Times New Roman" w:eastAsia="仿宋" w:cs="Times New Roman"/>
          <w:sz w:val="32"/>
          <w:szCs w:val="32"/>
        </w:rPr>
        <w:t>、司机</w:t>
      </w:r>
      <w:r>
        <w:rPr>
          <w:rFonts w:ascii="Times New Roman" w:hAnsi="Times New Roman" w:eastAsia="仿宋" w:cs="Times New Roman"/>
          <w:sz w:val="32"/>
          <w:szCs w:val="32"/>
        </w:rPr>
        <w:t>要做好自我防护，医务室</w:t>
      </w:r>
      <w:r>
        <w:rPr>
          <w:rFonts w:hint="eastAsia" w:ascii="Times New Roman" w:hAnsi="Times New Roman" w:eastAsia="仿宋" w:cs="Times New Roman"/>
          <w:sz w:val="32"/>
          <w:szCs w:val="32"/>
        </w:rPr>
        <w:t>医生</w:t>
      </w:r>
      <w:r>
        <w:rPr>
          <w:rFonts w:ascii="Times New Roman" w:hAnsi="Times New Roman" w:eastAsia="仿宋" w:cs="Times New Roman"/>
          <w:sz w:val="32"/>
          <w:szCs w:val="32"/>
        </w:rPr>
        <w:t>在做好自我防护的前提下进行常规检测。</w:t>
      </w:r>
    </w:p>
    <w:p>
      <w:pPr>
        <w:ind w:firstLine="643" w:firstLineChars="200"/>
        <w:rPr>
          <w:rFonts w:ascii="黑体" w:hAnsi="黑体" w:eastAsia="黑体" w:cs="Times New Roman"/>
          <w:b/>
          <w:bCs/>
          <w:sz w:val="32"/>
          <w:szCs w:val="32"/>
        </w:rPr>
      </w:pPr>
      <w:r>
        <w:rPr>
          <w:rFonts w:ascii="黑体" w:hAnsi="黑体" w:eastAsia="黑体" w:cs="Times New Roman"/>
          <w:b/>
          <w:bCs/>
          <w:sz w:val="32"/>
          <w:szCs w:val="32"/>
        </w:rPr>
        <w:t>（二）院内送医送检</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在院内</w:t>
      </w:r>
      <w:r>
        <w:rPr>
          <w:rFonts w:hint="eastAsia" w:ascii="Times New Roman" w:hAnsi="Times New Roman" w:eastAsia="仿宋" w:cs="Times New Roman"/>
          <w:sz w:val="32"/>
          <w:szCs w:val="32"/>
        </w:rPr>
        <w:t>任何场所</w:t>
      </w:r>
      <w:r>
        <w:rPr>
          <w:rFonts w:ascii="Times New Roman" w:hAnsi="Times New Roman" w:eastAsia="仿宋" w:cs="Times New Roman"/>
          <w:sz w:val="32"/>
          <w:szCs w:val="32"/>
        </w:rPr>
        <w:t>发现师生员工体温</w:t>
      </w:r>
      <w:r>
        <w:rPr>
          <w:rFonts w:hint="eastAsia" w:ascii="Times New Roman" w:hAnsi="Times New Roman" w:eastAsia="仿宋" w:cs="Times New Roman"/>
          <w:sz w:val="32"/>
          <w:szCs w:val="32"/>
        </w:rPr>
        <w:t>异常升高的</w:t>
      </w:r>
      <w:r>
        <w:rPr>
          <w:rFonts w:ascii="Times New Roman" w:hAnsi="Times New Roman" w:eastAsia="仿宋" w:cs="Times New Roman"/>
          <w:sz w:val="32"/>
          <w:szCs w:val="32"/>
        </w:rPr>
        <w:t>，由首发现人立即上报医务室，</w:t>
      </w:r>
      <w:r>
        <w:rPr>
          <w:rFonts w:hint="eastAsia" w:ascii="Times New Roman" w:hAnsi="Times New Roman" w:eastAsia="仿宋" w:cs="Times New Roman"/>
          <w:sz w:val="32"/>
          <w:szCs w:val="32"/>
        </w:rPr>
        <w:t>同时上报部门负责人或辅导员。</w:t>
      </w:r>
      <w:r>
        <w:rPr>
          <w:rFonts w:ascii="Times New Roman" w:hAnsi="Times New Roman" w:eastAsia="仿宋" w:cs="Times New Roman"/>
          <w:sz w:val="32"/>
          <w:szCs w:val="32"/>
        </w:rPr>
        <w:t>医务室</w:t>
      </w:r>
      <w:r>
        <w:rPr>
          <w:rFonts w:hint="eastAsia" w:ascii="Times New Roman" w:hAnsi="Times New Roman" w:eastAsia="仿宋" w:cs="Times New Roman"/>
          <w:sz w:val="32"/>
          <w:szCs w:val="32"/>
        </w:rPr>
        <w:t>医生</w:t>
      </w:r>
      <w:r>
        <w:rPr>
          <w:rFonts w:ascii="Times New Roman" w:hAnsi="Times New Roman" w:eastAsia="仿宋" w:cs="Times New Roman"/>
          <w:sz w:val="32"/>
          <w:szCs w:val="32"/>
        </w:rPr>
        <w:t>着防护服、戴护目镜赶赴现场进行体温核查，根据医生判断决定是否上报</w:t>
      </w:r>
      <w:r>
        <w:rPr>
          <w:rFonts w:hint="eastAsia" w:ascii="Times New Roman" w:hAnsi="Times New Roman" w:eastAsia="仿宋" w:cs="Times New Roman"/>
          <w:sz w:val="32"/>
          <w:szCs w:val="32"/>
        </w:rPr>
        <w:t>学院</w:t>
      </w:r>
      <w:r>
        <w:rPr>
          <w:rFonts w:ascii="Times New Roman" w:hAnsi="Times New Roman" w:eastAsia="仿宋" w:cs="Times New Roman"/>
          <w:sz w:val="32"/>
          <w:szCs w:val="32"/>
        </w:rPr>
        <w:t>疫情办公室或者120送医送检</w:t>
      </w:r>
      <w:r>
        <w:rPr>
          <w:rFonts w:hint="eastAsia" w:ascii="Times New Roman" w:hAnsi="Times New Roman" w:eastAsia="仿宋" w:cs="Times New Roman"/>
          <w:sz w:val="32"/>
          <w:szCs w:val="32"/>
        </w:rPr>
        <w:t>。</w:t>
      </w:r>
      <w:r>
        <w:rPr>
          <w:rFonts w:ascii="Times New Roman" w:hAnsi="Times New Roman" w:eastAsia="仿宋" w:cs="Times New Roman"/>
          <w:sz w:val="32"/>
          <w:szCs w:val="32"/>
        </w:rPr>
        <w:t>体温核查确定高于或等于37.3℃，</w:t>
      </w:r>
      <w:r>
        <w:rPr>
          <w:rFonts w:hint="eastAsia" w:ascii="Times New Roman" w:hAnsi="Times New Roman" w:eastAsia="仿宋" w:cs="Times New Roman"/>
          <w:sz w:val="32"/>
          <w:szCs w:val="32"/>
        </w:rPr>
        <w:t>应</w:t>
      </w:r>
      <w:r>
        <w:rPr>
          <w:rFonts w:ascii="Times New Roman" w:hAnsi="Times New Roman" w:eastAsia="仿宋" w:cs="Times New Roman"/>
          <w:sz w:val="32"/>
          <w:szCs w:val="32"/>
        </w:rPr>
        <w:t>立即把发热者送达校门口具有独立进出口通道的临时观察室，直接</w:t>
      </w:r>
      <w:r>
        <w:rPr>
          <w:rFonts w:hint="eastAsia" w:ascii="Times New Roman" w:hAnsi="Times New Roman" w:eastAsia="仿宋" w:cs="Times New Roman"/>
          <w:sz w:val="32"/>
          <w:szCs w:val="32"/>
        </w:rPr>
        <w:t>联系</w:t>
      </w:r>
      <w:r>
        <w:rPr>
          <w:rFonts w:ascii="Times New Roman" w:hAnsi="Times New Roman" w:eastAsia="仿宋" w:cs="Times New Roman"/>
          <w:sz w:val="32"/>
          <w:szCs w:val="32"/>
        </w:rPr>
        <w:t>120送医送检</w:t>
      </w:r>
      <w:r>
        <w:rPr>
          <w:rFonts w:hint="eastAsia" w:ascii="Times New Roman" w:hAnsi="Times New Roman" w:eastAsia="仿宋" w:cs="Times New Roman"/>
          <w:sz w:val="32"/>
          <w:szCs w:val="32"/>
        </w:rPr>
        <w:t>并报告</w:t>
      </w:r>
      <w:r>
        <w:rPr>
          <w:rFonts w:ascii="Times New Roman" w:hAnsi="Times New Roman" w:eastAsia="仿宋" w:cs="Times New Roman"/>
          <w:sz w:val="32"/>
          <w:szCs w:val="32"/>
        </w:rPr>
        <w:t>疫情办公室。医生、</w:t>
      </w:r>
      <w:r>
        <w:rPr>
          <w:rFonts w:hint="eastAsia" w:ascii="Times New Roman" w:hAnsi="Times New Roman" w:eastAsia="仿宋" w:cs="Times New Roman"/>
          <w:sz w:val="32"/>
          <w:szCs w:val="32"/>
        </w:rPr>
        <w:t>相关工作在人员须</w:t>
      </w:r>
      <w:r>
        <w:rPr>
          <w:rFonts w:ascii="Times New Roman" w:hAnsi="Times New Roman" w:eastAsia="仿宋" w:cs="Times New Roman"/>
          <w:sz w:val="32"/>
          <w:szCs w:val="32"/>
        </w:rPr>
        <w:t>做好自我防护。</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四、临时观察室</w:t>
      </w:r>
    </w:p>
    <w:p>
      <w:pPr>
        <w:ind w:firstLine="648"/>
        <w:rPr>
          <w:rFonts w:ascii="Times New Roman" w:hAnsi="Times New Roman" w:eastAsia="仿宋" w:cs="Times New Roman"/>
          <w:sz w:val="32"/>
          <w:szCs w:val="32"/>
        </w:rPr>
      </w:pPr>
      <w:r>
        <w:rPr>
          <w:rFonts w:ascii="Times New Roman" w:hAnsi="Times New Roman" w:eastAsia="仿宋" w:cs="Times New Roman"/>
          <w:sz w:val="32"/>
          <w:szCs w:val="32"/>
        </w:rPr>
        <w:t>学院按照防控中心要求在校门口设立了一套具有独立进出口通道的临时观察室。该观察室有独立的洗手间，完备的设施。</w:t>
      </w:r>
      <w:r>
        <w:rPr>
          <w:rFonts w:hint="eastAsia" w:ascii="Times New Roman" w:hAnsi="Times New Roman" w:eastAsia="仿宋" w:cs="Times New Roman"/>
          <w:sz w:val="32"/>
          <w:szCs w:val="32"/>
        </w:rPr>
        <w:t>若有</w:t>
      </w:r>
      <w:r>
        <w:rPr>
          <w:rFonts w:ascii="Times New Roman" w:hAnsi="Times New Roman" w:eastAsia="仿宋" w:cs="Times New Roman"/>
          <w:sz w:val="32"/>
          <w:szCs w:val="32"/>
        </w:rPr>
        <w:t>发现</w:t>
      </w:r>
      <w:r>
        <w:rPr>
          <w:rFonts w:hint="eastAsia" w:ascii="Times New Roman" w:hAnsi="Times New Roman" w:eastAsia="仿宋" w:cs="Times New Roman"/>
          <w:sz w:val="32"/>
          <w:szCs w:val="32"/>
        </w:rPr>
        <w:t>体温</w:t>
      </w:r>
      <w:r>
        <w:rPr>
          <w:rFonts w:ascii="Times New Roman" w:hAnsi="Times New Roman" w:eastAsia="仿宋" w:cs="Times New Roman"/>
          <w:sz w:val="32"/>
          <w:szCs w:val="32"/>
        </w:rPr>
        <w:t>异常情况，统一到该临时观察室送医送检。</w:t>
      </w:r>
    </w:p>
    <w:p>
      <w:pPr>
        <w:ind w:firstLine="648"/>
        <w:rPr>
          <w:rFonts w:ascii="Times New Roman" w:hAnsi="Times New Roman" w:eastAsia="黑体" w:cs="Times New Roman"/>
          <w:b/>
          <w:bCs/>
          <w:sz w:val="32"/>
          <w:szCs w:val="32"/>
        </w:rPr>
      </w:pPr>
      <w:r>
        <w:rPr>
          <w:rFonts w:ascii="Times New Roman" w:hAnsi="Times New Roman" w:eastAsia="黑体" w:cs="Times New Roman"/>
          <w:b/>
          <w:bCs/>
          <w:sz w:val="32"/>
          <w:szCs w:val="32"/>
        </w:rPr>
        <w:t>五、医学</w:t>
      </w:r>
      <w:r>
        <w:rPr>
          <w:rFonts w:hint="eastAsia" w:ascii="Times New Roman" w:hAnsi="Times New Roman" w:eastAsia="黑体" w:cs="Times New Roman"/>
          <w:b/>
          <w:bCs/>
          <w:sz w:val="32"/>
          <w:szCs w:val="32"/>
        </w:rPr>
        <w:t>隔离室</w:t>
      </w:r>
    </w:p>
    <w:p>
      <w:pPr>
        <w:ind w:firstLine="640" w:firstLineChars="200"/>
        <w:rPr>
          <w:rFonts w:ascii="Times New Roman" w:hAnsi="Times New Roman" w:eastAsia="楷体" w:cs="Times New Roman"/>
          <w:color w:val="000000"/>
          <w:sz w:val="32"/>
          <w:szCs w:val="32"/>
        </w:rPr>
      </w:pPr>
      <w:r>
        <w:rPr>
          <w:rFonts w:ascii="Times New Roman" w:hAnsi="Times New Roman" w:eastAsia="仿宋" w:cs="Times New Roman"/>
          <w:sz w:val="32"/>
          <w:szCs w:val="32"/>
        </w:rPr>
        <w:t>学院准备了多套房间作为独立的医学隔离室，有独立卫生间，独立单间单床，通风效果良好。</w:t>
      </w:r>
      <w:r>
        <w:rPr>
          <w:rFonts w:hint="eastAsia" w:ascii="Times New Roman" w:hAnsi="Times New Roman" w:eastAsia="仿宋" w:cs="Times New Roman"/>
          <w:sz w:val="32"/>
          <w:szCs w:val="32"/>
        </w:rPr>
        <w:t>隔离室</w:t>
      </w:r>
      <w:r>
        <w:rPr>
          <w:rFonts w:ascii="Times New Roman" w:hAnsi="Times New Roman" w:eastAsia="仿宋" w:cs="Times New Roman"/>
          <w:sz w:val="32"/>
          <w:szCs w:val="32"/>
        </w:rPr>
        <w:t>全封闭式管理</w:t>
      </w:r>
      <w:r>
        <w:rPr>
          <w:rFonts w:hint="eastAsia" w:ascii="Times New Roman" w:hAnsi="Times New Roman" w:eastAsia="仿宋" w:cs="Times New Roman"/>
          <w:sz w:val="32"/>
          <w:szCs w:val="32"/>
        </w:rPr>
        <w:t>。</w:t>
      </w:r>
      <w:r>
        <w:rPr>
          <w:rFonts w:ascii="Times New Roman" w:hAnsi="Times New Roman" w:eastAsia="仿宋" w:cs="Times New Roman"/>
          <w:sz w:val="32"/>
          <w:szCs w:val="32"/>
        </w:rPr>
        <w:t>医务室工作人员负责隔离房间的消毒杀菌与隔离者体温检测</w:t>
      </w:r>
      <w:r>
        <w:rPr>
          <w:rFonts w:hint="eastAsia" w:ascii="Times New Roman" w:hAnsi="Times New Roman" w:eastAsia="仿宋" w:cs="Times New Roman"/>
          <w:sz w:val="32"/>
          <w:szCs w:val="32"/>
        </w:rPr>
        <w:t>。</w:t>
      </w:r>
      <w:r>
        <w:rPr>
          <w:rFonts w:ascii="Times New Roman" w:hAnsi="Times New Roman" w:eastAsia="仿宋" w:cs="Times New Roman"/>
          <w:sz w:val="32"/>
          <w:szCs w:val="32"/>
        </w:rPr>
        <w:t>隔离房间每天早晚消毒杀菌不少于2次，隔离者每天早中晚体温测量不少于3次，隔离房间每天通风不少于三次，每次不少于30分钟。隔离房间送餐、垃圾运送由专人负责。被隔离人员与相关工作人员，如辅导员、医务室工作人员、公寓管理员、心理咨询人员、食堂工作人员等建立联络群，方便信息沟通，如生活用品、学习用具、一日三餐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.大面积进行隔离需要防疫部门或者医院做出决定，以免造成恐慌。</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.隔离人员要严格遵守防控纪律，严禁走出隔离房间。</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.夜间</w:t>
      </w:r>
      <w:r>
        <w:rPr>
          <w:rFonts w:hint="eastAsia" w:ascii="Times New Roman" w:hAnsi="Times New Roman" w:eastAsia="仿宋" w:cs="Times New Roman"/>
          <w:sz w:val="32"/>
          <w:szCs w:val="32"/>
        </w:rPr>
        <w:t>隔离人员如有</w:t>
      </w:r>
      <w:r>
        <w:rPr>
          <w:rFonts w:ascii="Times New Roman" w:hAnsi="Times New Roman" w:eastAsia="仿宋" w:cs="Times New Roman"/>
          <w:sz w:val="32"/>
          <w:szCs w:val="32"/>
        </w:rPr>
        <w:t>不适，可以直接送达学院定点社区百康医院进行初步诊疗。</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、所有师生员工、学员防控要求一致，标准一致，纪律一致。</w:t>
      </w:r>
    </w:p>
    <w:p>
      <w:pPr>
        <w:spacing w:line="54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六、核酸检测</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根据属地社区、上级疾控中心、湖南省教育厅及集团公司要求，需要做核酸检测的，学院将协调组织专场。健康码为黄码的务必做到7天之内做三次核酸检测，结果正常方可正常上班上学。健康码为红色的一律送到长沙市定点隔离点进行集中隔离，及至完全恢复后方可正常上班上学。</w:t>
      </w:r>
    </w:p>
    <w:p>
      <w:pPr>
        <w:spacing w:line="540" w:lineRule="exact"/>
        <w:ind w:firstLine="643" w:firstLineChars="200"/>
        <w:rPr>
          <w:rFonts w:ascii="黑体" w:hAnsi="黑体" w:eastAsia="黑体" w:cs="Times New Roman"/>
          <w:b/>
          <w:sz w:val="32"/>
          <w:szCs w:val="32"/>
        </w:rPr>
      </w:pPr>
      <w:r>
        <w:rPr>
          <w:rFonts w:hint="eastAsia" w:ascii="黑体" w:hAnsi="黑体" w:eastAsia="黑体" w:cs="Times New Roman"/>
          <w:b/>
          <w:sz w:val="32"/>
          <w:szCs w:val="32"/>
        </w:rPr>
        <w:t>七、疫苗接种</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按照政策要求，全院教职员工、培训学员、院内电销工作人员按照管辖职能，务必做好疫苗接种，尽量做到应接尽接。凡是特殊情况不能接种的，务必出具相关证明材料给具体管辖职能部门，特殊情况不能接种疫苗的，一定要做好自我防控。</w:t>
      </w:r>
    </w:p>
    <w:p>
      <w:pPr>
        <w:ind w:left="648"/>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八</w:t>
      </w:r>
      <w:r>
        <w:rPr>
          <w:rFonts w:ascii="Times New Roman" w:hAnsi="Times New Roman" w:eastAsia="黑体" w:cs="Times New Roman"/>
          <w:b/>
          <w:bCs/>
          <w:sz w:val="32"/>
          <w:szCs w:val="32"/>
        </w:rPr>
        <w:t>、医务室</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院医务室配有专门的医生，按照业务范围分诊治疗。医务室配备足够的防护服，洗手液、呕吐包、测温仪（水银温度计）、专业干湿垃圾桶、专用收集口罩的垃圾桶、医疗垃圾处置设备等，配备了足够的备用口罩。</w:t>
      </w:r>
      <w:r>
        <w:rPr>
          <w:rFonts w:hint="eastAsia" w:ascii="Times New Roman" w:hAnsi="Times New Roman" w:eastAsia="仿宋" w:cs="Times New Roman"/>
          <w:sz w:val="32"/>
          <w:szCs w:val="32"/>
        </w:rPr>
        <w:t>医务室不诊治发热病人，一旦发现发热病例一律送到长沙市发热门诊进行诊治。</w:t>
      </w:r>
    </w:p>
    <w:p>
      <w:pPr>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九</w:t>
      </w:r>
      <w:r>
        <w:rPr>
          <w:rFonts w:ascii="Times New Roman" w:hAnsi="Times New Roman" w:eastAsia="黑体" w:cs="Times New Roman"/>
          <w:b/>
          <w:bCs/>
          <w:sz w:val="32"/>
          <w:szCs w:val="32"/>
        </w:rPr>
        <w:t>、消毒杀菌</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学院物业公司</w:t>
      </w:r>
      <w:r>
        <w:rPr>
          <w:rFonts w:hint="eastAsia" w:ascii="Times New Roman" w:hAnsi="Times New Roman" w:eastAsia="仿宋" w:cs="Times New Roman"/>
          <w:sz w:val="32"/>
          <w:szCs w:val="32"/>
        </w:rPr>
        <w:t>、公寓管理员、教室管理部门、培训食堂与培训餐厅、学生食堂</w:t>
      </w:r>
      <w:r>
        <w:rPr>
          <w:rFonts w:ascii="Times New Roman" w:hAnsi="Times New Roman" w:eastAsia="仿宋" w:cs="Times New Roman"/>
          <w:sz w:val="32"/>
          <w:szCs w:val="32"/>
        </w:rPr>
        <w:t>每日按照消毒杀菌工作流程进行专业操作，确保公共电梯、空调，食堂、寝室、客房、教室、实训室、过道、家属区、校门、楼梯，饮用水，垃圾站、垃圾桶，活动场所等不留死角，确保通风透气。如果发生异常情况，学院将认真配合疾控中心、专业医院进行更加科学专业的</w:t>
      </w:r>
      <w:r>
        <w:rPr>
          <w:rFonts w:hint="eastAsia" w:ascii="Times New Roman" w:hAnsi="Times New Roman" w:eastAsia="仿宋" w:cs="Times New Roman"/>
          <w:sz w:val="32"/>
          <w:szCs w:val="32"/>
        </w:rPr>
        <w:t>消杀</w:t>
      </w:r>
      <w:r>
        <w:rPr>
          <w:rFonts w:ascii="Times New Roman" w:hAnsi="Times New Roman" w:eastAsia="仿宋" w:cs="Times New Roman"/>
          <w:sz w:val="32"/>
          <w:szCs w:val="32"/>
        </w:rPr>
        <w:t>操作。</w:t>
      </w:r>
    </w:p>
    <w:p>
      <w:pPr>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十</w:t>
      </w:r>
      <w:r>
        <w:rPr>
          <w:rFonts w:ascii="Times New Roman" w:hAnsi="Times New Roman" w:eastAsia="黑体" w:cs="Times New Roman"/>
          <w:b/>
          <w:bCs/>
          <w:sz w:val="32"/>
          <w:szCs w:val="32"/>
        </w:rPr>
        <w:t>、安保警戒</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安保人员要第一时间拉安全警戒线进行人群分流，同时要进行现场秩序管控，对于不遵守防控纪律、扰乱防控秩序、危害工作人员安全的情况，安保人员可以按照疫情防控规定报辖区派出所或直接110进行处置，学院将参照疫情期间纪律处分条例进行处置。</w:t>
      </w:r>
    </w:p>
    <w:p>
      <w:pPr>
        <w:ind w:firstLine="643" w:firstLineChars="200"/>
        <w:rPr>
          <w:rFonts w:ascii="Times New Roman" w:hAnsi="Times New Roman" w:eastAsia="黑体" w:cs="Times New Roman"/>
          <w:b/>
          <w:bCs/>
          <w:sz w:val="32"/>
          <w:szCs w:val="32"/>
        </w:rPr>
      </w:pPr>
      <w:r>
        <w:rPr>
          <w:rFonts w:hint="eastAsia" w:ascii="Times New Roman" w:hAnsi="Times New Roman" w:eastAsia="黑体" w:cs="Times New Roman"/>
          <w:b/>
          <w:bCs/>
          <w:sz w:val="32"/>
          <w:szCs w:val="32"/>
        </w:rPr>
        <w:t>十一</w:t>
      </w:r>
      <w:r>
        <w:rPr>
          <w:rFonts w:ascii="Times New Roman" w:hAnsi="Times New Roman" w:eastAsia="黑体" w:cs="Times New Roman"/>
          <w:b/>
          <w:bCs/>
          <w:sz w:val="32"/>
          <w:szCs w:val="32"/>
        </w:rPr>
        <w:t>、疫情上报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接到首发现人报告</w:t>
      </w:r>
      <w:r>
        <w:rPr>
          <w:rFonts w:hint="eastAsia" w:ascii="Times New Roman" w:hAnsi="Times New Roman" w:eastAsia="仿宋" w:cs="Times New Roman"/>
          <w:sz w:val="32"/>
          <w:szCs w:val="32"/>
        </w:rPr>
        <w:t>并确定疫情</w:t>
      </w:r>
      <w:r>
        <w:rPr>
          <w:rFonts w:ascii="Times New Roman" w:hAnsi="Times New Roman" w:eastAsia="仿宋" w:cs="Times New Roman"/>
          <w:sz w:val="32"/>
          <w:szCs w:val="32"/>
        </w:rPr>
        <w:t>后，隶属单位、部门要及时上报疫情办公室，办公室上报院领导、社区、</w:t>
      </w:r>
      <w:r>
        <w:rPr>
          <w:rFonts w:hint="eastAsia" w:ascii="Times New Roman" w:hAnsi="Times New Roman" w:eastAsia="仿宋" w:cs="Times New Roman"/>
          <w:sz w:val="32"/>
          <w:szCs w:val="32"/>
        </w:rPr>
        <w:t>天心区政府、</w:t>
      </w:r>
      <w:r>
        <w:rPr>
          <w:rFonts w:ascii="Times New Roman" w:hAnsi="Times New Roman" w:eastAsia="仿宋" w:cs="Times New Roman"/>
          <w:sz w:val="32"/>
          <w:szCs w:val="32"/>
        </w:rPr>
        <w:t>长沙市联防联控指挥所、教育厅、集团公司</w:t>
      </w:r>
      <w:r>
        <w:rPr>
          <w:rFonts w:hint="eastAsia" w:ascii="Times New Roman" w:hAnsi="Times New Roman" w:eastAsia="仿宋" w:cs="Times New Roman"/>
          <w:sz w:val="32"/>
          <w:szCs w:val="32"/>
        </w:rPr>
        <w:t>；后勤服务中心上报</w:t>
      </w:r>
      <w:r>
        <w:rPr>
          <w:rFonts w:ascii="Times New Roman" w:hAnsi="Times New Roman" w:eastAsia="仿宋" w:cs="Times New Roman"/>
          <w:sz w:val="32"/>
          <w:szCs w:val="32"/>
        </w:rPr>
        <w:t>天心区疾控中心。</w:t>
      </w:r>
    </w:p>
    <w:p>
      <w:pPr>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十</w:t>
      </w:r>
      <w:r>
        <w:rPr>
          <w:rFonts w:hint="eastAsia" w:ascii="Times New Roman" w:hAnsi="Times New Roman" w:eastAsia="黑体" w:cs="Times New Roman"/>
          <w:b/>
          <w:bCs/>
          <w:sz w:val="32"/>
          <w:szCs w:val="32"/>
        </w:rPr>
        <w:t>二</w:t>
      </w:r>
      <w:r>
        <w:rPr>
          <w:rFonts w:ascii="Times New Roman" w:hAnsi="Times New Roman" w:eastAsia="黑体" w:cs="Times New Roman"/>
          <w:b/>
          <w:bCs/>
          <w:sz w:val="32"/>
          <w:szCs w:val="32"/>
        </w:rPr>
        <w:t>、宣传疏导</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如发现确诊病例，办公室要第一时间进行信息发布，稳定人心；学生处要第一时间进行封闭式管理，对密切接触者进行隔离和筛查。</w:t>
      </w:r>
    </w:p>
    <w:p>
      <w:pPr>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十</w:t>
      </w:r>
      <w:r>
        <w:rPr>
          <w:rFonts w:hint="eastAsia" w:ascii="Times New Roman" w:hAnsi="Times New Roman" w:eastAsia="黑体" w:cs="Times New Roman"/>
          <w:b/>
          <w:bCs/>
          <w:sz w:val="32"/>
          <w:szCs w:val="32"/>
        </w:rPr>
        <w:t>三</w:t>
      </w:r>
      <w:r>
        <w:rPr>
          <w:rFonts w:ascii="Times New Roman" w:hAnsi="Times New Roman" w:eastAsia="黑体" w:cs="Times New Roman"/>
          <w:b/>
          <w:bCs/>
          <w:sz w:val="32"/>
          <w:szCs w:val="32"/>
        </w:rPr>
        <w:t>、自我防控</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各参与紧急事件处理的工作人员，首先要做好自我防范，如保持合理距离、戴好口罩、事件前后要勤洗手、不直接接触污染物与感染物、事后要及时对鞋底、服饰等进行消毒杀菌。</w:t>
      </w:r>
    </w:p>
    <w:p>
      <w:pPr>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十</w:t>
      </w:r>
      <w:r>
        <w:rPr>
          <w:rFonts w:hint="eastAsia" w:ascii="Times New Roman" w:hAnsi="Times New Roman" w:eastAsia="黑体" w:cs="Times New Roman"/>
          <w:b/>
          <w:bCs/>
          <w:sz w:val="32"/>
          <w:szCs w:val="32"/>
        </w:rPr>
        <w:t>四</w:t>
      </w:r>
      <w:r>
        <w:rPr>
          <w:rFonts w:ascii="Times New Roman" w:hAnsi="Times New Roman" w:eastAsia="黑体" w:cs="Times New Roman"/>
          <w:b/>
          <w:bCs/>
          <w:sz w:val="32"/>
          <w:szCs w:val="32"/>
        </w:rPr>
        <w:t>、</w:t>
      </w:r>
      <w:r>
        <w:rPr>
          <w:rFonts w:hint="eastAsia" w:ascii="Times New Roman" w:hAnsi="Times New Roman" w:eastAsia="黑体" w:cs="Times New Roman"/>
          <w:b/>
          <w:bCs/>
          <w:sz w:val="32"/>
          <w:szCs w:val="32"/>
        </w:rPr>
        <w:t>施工监管</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院内维修、装修</w:t>
      </w:r>
      <w:r>
        <w:rPr>
          <w:rFonts w:hint="eastAsia" w:ascii="Times New Roman" w:hAnsi="Times New Roman" w:eastAsia="仿宋" w:cs="Times New Roman"/>
          <w:sz w:val="32"/>
          <w:szCs w:val="32"/>
        </w:rPr>
        <w:t>施工</w:t>
      </w:r>
      <w:r>
        <w:rPr>
          <w:rFonts w:ascii="Times New Roman" w:hAnsi="Times New Roman" w:eastAsia="仿宋" w:cs="Times New Roman"/>
          <w:sz w:val="32"/>
          <w:szCs w:val="32"/>
        </w:rPr>
        <w:t>严格按照防控流程进行全程监管：施工人员明确要求聘请本地人，严禁聘用外省人员，尤其有接触或者途径高风险地区的人员；施工人员途中不允许替换，如工种变化也必须提前按流程汇报审核；入校前必须向办公室</w:t>
      </w:r>
      <w:r>
        <w:rPr>
          <w:rFonts w:hint="eastAsia" w:ascii="Times New Roman" w:hAnsi="Times New Roman" w:eastAsia="仿宋" w:cs="Times New Roman"/>
          <w:sz w:val="32"/>
          <w:szCs w:val="32"/>
        </w:rPr>
        <w:t>（保卫处）</w:t>
      </w:r>
      <w:r>
        <w:rPr>
          <w:rFonts w:ascii="Times New Roman" w:hAnsi="Times New Roman" w:eastAsia="仿宋" w:cs="Times New Roman"/>
          <w:sz w:val="32"/>
          <w:szCs w:val="32"/>
        </w:rPr>
        <w:t>报备，进入校园时要在门岗处进行个人信息登记，施工人员必须每日查看</w:t>
      </w:r>
      <w:r>
        <w:rPr>
          <w:rFonts w:hint="eastAsia" w:ascii="Times New Roman" w:hAnsi="Times New Roman" w:eastAsia="仿宋" w:cs="Times New Roman"/>
          <w:sz w:val="32"/>
          <w:szCs w:val="32"/>
        </w:rPr>
        <w:t>双</w:t>
      </w:r>
      <w:r>
        <w:rPr>
          <w:rFonts w:ascii="Times New Roman" w:hAnsi="Times New Roman" w:eastAsia="仿宋" w:cs="Times New Roman"/>
          <w:sz w:val="32"/>
          <w:szCs w:val="32"/>
        </w:rPr>
        <w:t>码，并接受体温检测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经审核通过后方能进入校园。</w:t>
      </w:r>
    </w:p>
    <w:p>
      <w:pPr>
        <w:ind w:firstLine="643" w:firstLineChars="200"/>
        <w:rPr>
          <w:rFonts w:ascii="Times New Roman" w:hAnsi="Times New Roman" w:eastAsia="黑体" w:cs="Times New Roman"/>
          <w:b/>
          <w:bCs/>
          <w:sz w:val="32"/>
          <w:szCs w:val="32"/>
        </w:rPr>
      </w:pPr>
      <w:r>
        <w:rPr>
          <w:rFonts w:ascii="Times New Roman" w:hAnsi="Times New Roman" w:eastAsia="黑体" w:cs="Times New Roman"/>
          <w:b/>
          <w:bCs/>
          <w:sz w:val="32"/>
          <w:szCs w:val="32"/>
        </w:rPr>
        <w:t>十</w:t>
      </w:r>
      <w:r>
        <w:rPr>
          <w:rFonts w:hint="eastAsia" w:ascii="Times New Roman" w:hAnsi="Times New Roman" w:eastAsia="黑体" w:cs="Times New Roman"/>
          <w:b/>
          <w:bCs/>
          <w:sz w:val="32"/>
          <w:szCs w:val="32"/>
        </w:rPr>
        <w:t>五</w:t>
      </w:r>
      <w:r>
        <w:rPr>
          <w:rFonts w:ascii="Times New Roman" w:hAnsi="Times New Roman" w:eastAsia="黑体" w:cs="Times New Roman"/>
          <w:b/>
          <w:bCs/>
          <w:sz w:val="32"/>
          <w:szCs w:val="32"/>
        </w:rPr>
        <w:t>、应急联系电话</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学院大门保卫</w:t>
      </w:r>
      <w:r>
        <w:rPr>
          <w:rFonts w:ascii="Times New Roman" w:hAnsi="Times New Roman" w:eastAsia="仿宋" w:cs="Times New Roman"/>
          <w:sz w:val="32"/>
          <w:szCs w:val="32"/>
        </w:rPr>
        <w:t xml:space="preserve">门岗：0731-82816951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保卫公寓</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科：贺文青18973147841</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办公室：骆静18075115071</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医务室：乐思15873170125</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后勤服务中心：欧阳波13974978406</w:t>
      </w:r>
    </w:p>
    <w:p>
      <w:pPr>
        <w:spacing w:line="54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应急</w:t>
      </w:r>
      <w:r>
        <w:rPr>
          <w:rFonts w:ascii="Times New Roman" w:hAnsi="Times New Roman" w:eastAsia="仿宋" w:cs="Times New Roman"/>
          <w:sz w:val="32"/>
          <w:szCs w:val="32"/>
        </w:rPr>
        <w:t>车辆：廖斌13787794681</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桂花坪社区百康医院：0731-85056120</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天心区疾控中心：0731-85286911</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长沙市第三医院：0731-85</w:t>
      </w:r>
      <w:r>
        <w:rPr>
          <w:rFonts w:hint="eastAsia" w:ascii="Times New Roman" w:hAnsi="Times New Roman" w:eastAsia="仿宋" w:cs="Times New Roman"/>
          <w:sz w:val="32"/>
          <w:szCs w:val="32"/>
        </w:rPr>
        <w:t>145120</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长沙市中心医院：0731-85167791</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湖南省荣军医院：0731-85471120</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长沙市融城医院：0731-85474885</w:t>
      </w:r>
    </w:p>
    <w:p>
      <w:pPr>
        <w:ind w:firstLine="640"/>
        <w:rPr>
          <w:rFonts w:ascii="Times New Roman" w:hAnsi="Times New Roman" w:eastAsia="黑体"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87833"/>
    <w:rsid w:val="00000AB0"/>
    <w:rsid w:val="00012383"/>
    <w:rsid w:val="0002379C"/>
    <w:rsid w:val="00026B5A"/>
    <w:rsid w:val="000329E4"/>
    <w:rsid w:val="0003516B"/>
    <w:rsid w:val="00041B0D"/>
    <w:rsid w:val="00042077"/>
    <w:rsid w:val="0004424E"/>
    <w:rsid w:val="00053055"/>
    <w:rsid w:val="00054924"/>
    <w:rsid w:val="00061B80"/>
    <w:rsid w:val="00061C4E"/>
    <w:rsid w:val="00076668"/>
    <w:rsid w:val="000851DE"/>
    <w:rsid w:val="000A4691"/>
    <w:rsid w:val="000A624C"/>
    <w:rsid w:val="000B137F"/>
    <w:rsid w:val="000B1A10"/>
    <w:rsid w:val="000B3A05"/>
    <w:rsid w:val="000B40D8"/>
    <w:rsid w:val="000C4933"/>
    <w:rsid w:val="000D24B6"/>
    <w:rsid w:val="000D4AB3"/>
    <w:rsid w:val="000D5B1E"/>
    <w:rsid w:val="000D71A6"/>
    <w:rsid w:val="000E2839"/>
    <w:rsid w:val="000E3FE4"/>
    <w:rsid w:val="000F21F2"/>
    <w:rsid w:val="00105B7C"/>
    <w:rsid w:val="00112511"/>
    <w:rsid w:val="001153DF"/>
    <w:rsid w:val="001260EA"/>
    <w:rsid w:val="0012788C"/>
    <w:rsid w:val="0013028E"/>
    <w:rsid w:val="00136178"/>
    <w:rsid w:val="00136734"/>
    <w:rsid w:val="001369B5"/>
    <w:rsid w:val="00137653"/>
    <w:rsid w:val="0014114D"/>
    <w:rsid w:val="0014205D"/>
    <w:rsid w:val="0014517D"/>
    <w:rsid w:val="00146CC3"/>
    <w:rsid w:val="00152063"/>
    <w:rsid w:val="00155491"/>
    <w:rsid w:val="00161EB6"/>
    <w:rsid w:val="0016218F"/>
    <w:rsid w:val="001632CD"/>
    <w:rsid w:val="00164C37"/>
    <w:rsid w:val="00172998"/>
    <w:rsid w:val="00174346"/>
    <w:rsid w:val="00180080"/>
    <w:rsid w:val="001804E5"/>
    <w:rsid w:val="0018137E"/>
    <w:rsid w:val="00185425"/>
    <w:rsid w:val="0018605D"/>
    <w:rsid w:val="001867F6"/>
    <w:rsid w:val="00186F9C"/>
    <w:rsid w:val="00187CBF"/>
    <w:rsid w:val="00194CA4"/>
    <w:rsid w:val="00194CEF"/>
    <w:rsid w:val="001A71A7"/>
    <w:rsid w:val="001B55E7"/>
    <w:rsid w:val="001B5EC4"/>
    <w:rsid w:val="001C06E3"/>
    <w:rsid w:val="001C16DB"/>
    <w:rsid w:val="001C19C3"/>
    <w:rsid w:val="001C7CF6"/>
    <w:rsid w:val="001D0D8B"/>
    <w:rsid w:val="001D1BB5"/>
    <w:rsid w:val="001D376F"/>
    <w:rsid w:val="001D53E4"/>
    <w:rsid w:val="001E21FC"/>
    <w:rsid w:val="001E3358"/>
    <w:rsid w:val="001E51BC"/>
    <w:rsid w:val="001F249F"/>
    <w:rsid w:val="001F6256"/>
    <w:rsid w:val="001F7EB2"/>
    <w:rsid w:val="00200D6E"/>
    <w:rsid w:val="002032E7"/>
    <w:rsid w:val="00211692"/>
    <w:rsid w:val="00213158"/>
    <w:rsid w:val="00223BFC"/>
    <w:rsid w:val="00227A1C"/>
    <w:rsid w:val="00231BF5"/>
    <w:rsid w:val="00231E6E"/>
    <w:rsid w:val="00235AAE"/>
    <w:rsid w:val="00236FAC"/>
    <w:rsid w:val="00237718"/>
    <w:rsid w:val="00241256"/>
    <w:rsid w:val="00244AA6"/>
    <w:rsid w:val="0024631B"/>
    <w:rsid w:val="00251450"/>
    <w:rsid w:val="00262335"/>
    <w:rsid w:val="00262648"/>
    <w:rsid w:val="002668B4"/>
    <w:rsid w:val="00266FCA"/>
    <w:rsid w:val="002714CE"/>
    <w:rsid w:val="00271D47"/>
    <w:rsid w:val="00283DBA"/>
    <w:rsid w:val="00285215"/>
    <w:rsid w:val="0028721A"/>
    <w:rsid w:val="00287E55"/>
    <w:rsid w:val="002919D5"/>
    <w:rsid w:val="00294542"/>
    <w:rsid w:val="0029548C"/>
    <w:rsid w:val="00297875"/>
    <w:rsid w:val="002A032F"/>
    <w:rsid w:val="002A48CA"/>
    <w:rsid w:val="002B11C8"/>
    <w:rsid w:val="002C0144"/>
    <w:rsid w:val="002C0F7D"/>
    <w:rsid w:val="002C515C"/>
    <w:rsid w:val="002D2C2A"/>
    <w:rsid w:val="002D7A0E"/>
    <w:rsid w:val="002E1848"/>
    <w:rsid w:val="002E3C02"/>
    <w:rsid w:val="002F5C8D"/>
    <w:rsid w:val="002F7642"/>
    <w:rsid w:val="00305588"/>
    <w:rsid w:val="00310A55"/>
    <w:rsid w:val="00312CE1"/>
    <w:rsid w:val="003133B2"/>
    <w:rsid w:val="00316726"/>
    <w:rsid w:val="00317F0B"/>
    <w:rsid w:val="003233D1"/>
    <w:rsid w:val="00325BF1"/>
    <w:rsid w:val="00330313"/>
    <w:rsid w:val="00330842"/>
    <w:rsid w:val="00344E5D"/>
    <w:rsid w:val="0034510C"/>
    <w:rsid w:val="00345A8D"/>
    <w:rsid w:val="0034638D"/>
    <w:rsid w:val="00350BE4"/>
    <w:rsid w:val="00352064"/>
    <w:rsid w:val="00352F3C"/>
    <w:rsid w:val="00354863"/>
    <w:rsid w:val="00354D81"/>
    <w:rsid w:val="003557EA"/>
    <w:rsid w:val="00357F4F"/>
    <w:rsid w:val="00363F77"/>
    <w:rsid w:val="00367518"/>
    <w:rsid w:val="003733B0"/>
    <w:rsid w:val="0037555F"/>
    <w:rsid w:val="00381996"/>
    <w:rsid w:val="0038199A"/>
    <w:rsid w:val="00386727"/>
    <w:rsid w:val="0038790D"/>
    <w:rsid w:val="00390193"/>
    <w:rsid w:val="0039188D"/>
    <w:rsid w:val="00392078"/>
    <w:rsid w:val="00397F62"/>
    <w:rsid w:val="003A22A6"/>
    <w:rsid w:val="003A2C68"/>
    <w:rsid w:val="003A48D2"/>
    <w:rsid w:val="003B404E"/>
    <w:rsid w:val="003C1FDA"/>
    <w:rsid w:val="003C3F34"/>
    <w:rsid w:val="003C4A96"/>
    <w:rsid w:val="003D48AC"/>
    <w:rsid w:val="003D603A"/>
    <w:rsid w:val="003D7D7C"/>
    <w:rsid w:val="003E0CF9"/>
    <w:rsid w:val="003E0FFD"/>
    <w:rsid w:val="003E2726"/>
    <w:rsid w:val="003E3BBE"/>
    <w:rsid w:val="003E3F74"/>
    <w:rsid w:val="003E44FA"/>
    <w:rsid w:val="003E7DE3"/>
    <w:rsid w:val="003F005F"/>
    <w:rsid w:val="003F2FF3"/>
    <w:rsid w:val="004012C2"/>
    <w:rsid w:val="00406336"/>
    <w:rsid w:val="004068E9"/>
    <w:rsid w:val="00407028"/>
    <w:rsid w:val="0040781A"/>
    <w:rsid w:val="004118E4"/>
    <w:rsid w:val="00411DE7"/>
    <w:rsid w:val="004130D0"/>
    <w:rsid w:val="00417117"/>
    <w:rsid w:val="00422071"/>
    <w:rsid w:val="00422291"/>
    <w:rsid w:val="00426739"/>
    <w:rsid w:val="0043081E"/>
    <w:rsid w:val="00432292"/>
    <w:rsid w:val="00432CAB"/>
    <w:rsid w:val="00443CB2"/>
    <w:rsid w:val="00446CFF"/>
    <w:rsid w:val="00457F10"/>
    <w:rsid w:val="0046025B"/>
    <w:rsid w:val="00460778"/>
    <w:rsid w:val="00464FF4"/>
    <w:rsid w:val="004661F5"/>
    <w:rsid w:val="004732B9"/>
    <w:rsid w:val="004733D4"/>
    <w:rsid w:val="00477445"/>
    <w:rsid w:val="00484F66"/>
    <w:rsid w:val="004854A5"/>
    <w:rsid w:val="00485B1E"/>
    <w:rsid w:val="00485F90"/>
    <w:rsid w:val="0049167C"/>
    <w:rsid w:val="00496F7F"/>
    <w:rsid w:val="004A22AF"/>
    <w:rsid w:val="004A36F6"/>
    <w:rsid w:val="004B0FA3"/>
    <w:rsid w:val="004B1269"/>
    <w:rsid w:val="004C029E"/>
    <w:rsid w:val="004E413F"/>
    <w:rsid w:val="004E5D7C"/>
    <w:rsid w:val="004E6DDF"/>
    <w:rsid w:val="004F5D7C"/>
    <w:rsid w:val="004F6F40"/>
    <w:rsid w:val="004F7FB8"/>
    <w:rsid w:val="005037DF"/>
    <w:rsid w:val="00507728"/>
    <w:rsid w:val="00510C70"/>
    <w:rsid w:val="00513B9F"/>
    <w:rsid w:val="0052031D"/>
    <w:rsid w:val="00524C2F"/>
    <w:rsid w:val="005250D3"/>
    <w:rsid w:val="00526E98"/>
    <w:rsid w:val="0053390D"/>
    <w:rsid w:val="0053509B"/>
    <w:rsid w:val="0054175D"/>
    <w:rsid w:val="00543A6C"/>
    <w:rsid w:val="00553071"/>
    <w:rsid w:val="005560CF"/>
    <w:rsid w:val="005569E6"/>
    <w:rsid w:val="005724A5"/>
    <w:rsid w:val="00574B8D"/>
    <w:rsid w:val="005919FF"/>
    <w:rsid w:val="005920DD"/>
    <w:rsid w:val="00597C25"/>
    <w:rsid w:val="005A08DF"/>
    <w:rsid w:val="005B1DC6"/>
    <w:rsid w:val="005B5E0D"/>
    <w:rsid w:val="005B6A36"/>
    <w:rsid w:val="005C138D"/>
    <w:rsid w:val="005C4694"/>
    <w:rsid w:val="005D623E"/>
    <w:rsid w:val="005D63E7"/>
    <w:rsid w:val="005E2812"/>
    <w:rsid w:val="005E4553"/>
    <w:rsid w:val="005F05C8"/>
    <w:rsid w:val="005F6806"/>
    <w:rsid w:val="00600D47"/>
    <w:rsid w:val="00601F1C"/>
    <w:rsid w:val="00604570"/>
    <w:rsid w:val="00605814"/>
    <w:rsid w:val="006060E0"/>
    <w:rsid w:val="00610AB3"/>
    <w:rsid w:val="00615C72"/>
    <w:rsid w:val="00616F56"/>
    <w:rsid w:val="00617D87"/>
    <w:rsid w:val="0062306E"/>
    <w:rsid w:val="006238CC"/>
    <w:rsid w:val="006340C4"/>
    <w:rsid w:val="00636348"/>
    <w:rsid w:val="006374D1"/>
    <w:rsid w:val="006428D1"/>
    <w:rsid w:val="00642D11"/>
    <w:rsid w:val="00655241"/>
    <w:rsid w:val="00671C6C"/>
    <w:rsid w:val="00671C82"/>
    <w:rsid w:val="00674030"/>
    <w:rsid w:val="00681935"/>
    <w:rsid w:val="006849CD"/>
    <w:rsid w:val="00687833"/>
    <w:rsid w:val="00691957"/>
    <w:rsid w:val="0069350D"/>
    <w:rsid w:val="00695D55"/>
    <w:rsid w:val="006A19E9"/>
    <w:rsid w:val="006A3B15"/>
    <w:rsid w:val="006B1051"/>
    <w:rsid w:val="006C4990"/>
    <w:rsid w:val="006C6365"/>
    <w:rsid w:val="006C6A77"/>
    <w:rsid w:val="006C6BF1"/>
    <w:rsid w:val="006C7421"/>
    <w:rsid w:val="006C7483"/>
    <w:rsid w:val="006D371A"/>
    <w:rsid w:val="006D5EE2"/>
    <w:rsid w:val="006D5F3D"/>
    <w:rsid w:val="006E1387"/>
    <w:rsid w:val="006E6D8F"/>
    <w:rsid w:val="006E7299"/>
    <w:rsid w:val="006F239E"/>
    <w:rsid w:val="006F5D00"/>
    <w:rsid w:val="006F7E27"/>
    <w:rsid w:val="00700204"/>
    <w:rsid w:val="00700D0B"/>
    <w:rsid w:val="00707BA6"/>
    <w:rsid w:val="00711F46"/>
    <w:rsid w:val="00720D37"/>
    <w:rsid w:val="007274CE"/>
    <w:rsid w:val="0072767F"/>
    <w:rsid w:val="0073236E"/>
    <w:rsid w:val="00732E2A"/>
    <w:rsid w:val="007439AA"/>
    <w:rsid w:val="00745745"/>
    <w:rsid w:val="007466FA"/>
    <w:rsid w:val="00746B90"/>
    <w:rsid w:val="00752C15"/>
    <w:rsid w:val="0076448C"/>
    <w:rsid w:val="00765D10"/>
    <w:rsid w:val="00766D3C"/>
    <w:rsid w:val="007671E0"/>
    <w:rsid w:val="0076788F"/>
    <w:rsid w:val="00767FC1"/>
    <w:rsid w:val="0077336E"/>
    <w:rsid w:val="007737FE"/>
    <w:rsid w:val="00775445"/>
    <w:rsid w:val="007756BE"/>
    <w:rsid w:val="00775AB2"/>
    <w:rsid w:val="00776F95"/>
    <w:rsid w:val="0077725B"/>
    <w:rsid w:val="00786C07"/>
    <w:rsid w:val="007A15B6"/>
    <w:rsid w:val="007A18F5"/>
    <w:rsid w:val="007A5A93"/>
    <w:rsid w:val="007A682B"/>
    <w:rsid w:val="007B1D22"/>
    <w:rsid w:val="007C0A6A"/>
    <w:rsid w:val="007C1A21"/>
    <w:rsid w:val="007C2752"/>
    <w:rsid w:val="007C46F9"/>
    <w:rsid w:val="007C6C04"/>
    <w:rsid w:val="007D056A"/>
    <w:rsid w:val="007D77BC"/>
    <w:rsid w:val="008007C2"/>
    <w:rsid w:val="0080219F"/>
    <w:rsid w:val="008042E8"/>
    <w:rsid w:val="008068AC"/>
    <w:rsid w:val="0081156A"/>
    <w:rsid w:val="00813112"/>
    <w:rsid w:val="00813301"/>
    <w:rsid w:val="008141E1"/>
    <w:rsid w:val="00822115"/>
    <w:rsid w:val="00822B60"/>
    <w:rsid w:val="0082401F"/>
    <w:rsid w:val="00826E22"/>
    <w:rsid w:val="0082796B"/>
    <w:rsid w:val="00834B08"/>
    <w:rsid w:val="00836554"/>
    <w:rsid w:val="00837644"/>
    <w:rsid w:val="00837D1A"/>
    <w:rsid w:val="00854C1D"/>
    <w:rsid w:val="008657A7"/>
    <w:rsid w:val="00867B4A"/>
    <w:rsid w:val="0087161D"/>
    <w:rsid w:val="0087276D"/>
    <w:rsid w:val="008748C0"/>
    <w:rsid w:val="00876469"/>
    <w:rsid w:val="00885587"/>
    <w:rsid w:val="008873DB"/>
    <w:rsid w:val="00893AE5"/>
    <w:rsid w:val="00893B23"/>
    <w:rsid w:val="00897ABF"/>
    <w:rsid w:val="008A191F"/>
    <w:rsid w:val="008A3BB1"/>
    <w:rsid w:val="008A6691"/>
    <w:rsid w:val="008A71B7"/>
    <w:rsid w:val="008A7353"/>
    <w:rsid w:val="008B021E"/>
    <w:rsid w:val="008B1EEF"/>
    <w:rsid w:val="008B6434"/>
    <w:rsid w:val="008C4F50"/>
    <w:rsid w:val="008D572F"/>
    <w:rsid w:val="008D7434"/>
    <w:rsid w:val="008E1EF4"/>
    <w:rsid w:val="008E2D82"/>
    <w:rsid w:val="008F0388"/>
    <w:rsid w:val="008F058B"/>
    <w:rsid w:val="00900556"/>
    <w:rsid w:val="00905632"/>
    <w:rsid w:val="00905F42"/>
    <w:rsid w:val="00906601"/>
    <w:rsid w:val="00907289"/>
    <w:rsid w:val="00910B06"/>
    <w:rsid w:val="009167DD"/>
    <w:rsid w:val="00917D7E"/>
    <w:rsid w:val="00920CFF"/>
    <w:rsid w:val="009248C0"/>
    <w:rsid w:val="00927067"/>
    <w:rsid w:val="00930DCC"/>
    <w:rsid w:val="00932B9C"/>
    <w:rsid w:val="00932CDE"/>
    <w:rsid w:val="00936C66"/>
    <w:rsid w:val="00941A4B"/>
    <w:rsid w:val="0094591B"/>
    <w:rsid w:val="00945A8C"/>
    <w:rsid w:val="00956486"/>
    <w:rsid w:val="00961613"/>
    <w:rsid w:val="00961D86"/>
    <w:rsid w:val="00971E92"/>
    <w:rsid w:val="00971F17"/>
    <w:rsid w:val="009720E4"/>
    <w:rsid w:val="00972CFC"/>
    <w:rsid w:val="0097337A"/>
    <w:rsid w:val="00973703"/>
    <w:rsid w:val="00976608"/>
    <w:rsid w:val="0097710E"/>
    <w:rsid w:val="00990DF0"/>
    <w:rsid w:val="0099739F"/>
    <w:rsid w:val="009A0E0F"/>
    <w:rsid w:val="009A0F1A"/>
    <w:rsid w:val="009A6585"/>
    <w:rsid w:val="009B1B7F"/>
    <w:rsid w:val="009B3D25"/>
    <w:rsid w:val="009B778E"/>
    <w:rsid w:val="009C1252"/>
    <w:rsid w:val="009D1BDC"/>
    <w:rsid w:val="009D25F7"/>
    <w:rsid w:val="009D6D97"/>
    <w:rsid w:val="009E1325"/>
    <w:rsid w:val="009F3BDC"/>
    <w:rsid w:val="009F4857"/>
    <w:rsid w:val="00A0000D"/>
    <w:rsid w:val="00A16ADE"/>
    <w:rsid w:val="00A206E9"/>
    <w:rsid w:val="00A214C2"/>
    <w:rsid w:val="00A32CF2"/>
    <w:rsid w:val="00A3377E"/>
    <w:rsid w:val="00A35030"/>
    <w:rsid w:val="00A36EA6"/>
    <w:rsid w:val="00A408F2"/>
    <w:rsid w:val="00A431A8"/>
    <w:rsid w:val="00A45A49"/>
    <w:rsid w:val="00A50EC6"/>
    <w:rsid w:val="00A513AF"/>
    <w:rsid w:val="00A60FB4"/>
    <w:rsid w:val="00A61462"/>
    <w:rsid w:val="00A61A73"/>
    <w:rsid w:val="00A65B5E"/>
    <w:rsid w:val="00A711A9"/>
    <w:rsid w:val="00A713C0"/>
    <w:rsid w:val="00A74910"/>
    <w:rsid w:val="00A75FD5"/>
    <w:rsid w:val="00A761FE"/>
    <w:rsid w:val="00A77A92"/>
    <w:rsid w:val="00A87574"/>
    <w:rsid w:val="00A9665D"/>
    <w:rsid w:val="00AA13C3"/>
    <w:rsid w:val="00AA4B55"/>
    <w:rsid w:val="00AA548B"/>
    <w:rsid w:val="00AC1B2D"/>
    <w:rsid w:val="00AC6EC5"/>
    <w:rsid w:val="00AD01FD"/>
    <w:rsid w:val="00AD0435"/>
    <w:rsid w:val="00AD0C2B"/>
    <w:rsid w:val="00AD2FEF"/>
    <w:rsid w:val="00AD3CDF"/>
    <w:rsid w:val="00AD3DFD"/>
    <w:rsid w:val="00AE0435"/>
    <w:rsid w:val="00AE1C47"/>
    <w:rsid w:val="00AE1EBD"/>
    <w:rsid w:val="00AE5B64"/>
    <w:rsid w:val="00AF070C"/>
    <w:rsid w:val="00AF1B17"/>
    <w:rsid w:val="00B06AE7"/>
    <w:rsid w:val="00B10AC1"/>
    <w:rsid w:val="00B10DCF"/>
    <w:rsid w:val="00B114BA"/>
    <w:rsid w:val="00B12BAE"/>
    <w:rsid w:val="00B13CD2"/>
    <w:rsid w:val="00B14A95"/>
    <w:rsid w:val="00B14EE4"/>
    <w:rsid w:val="00B17501"/>
    <w:rsid w:val="00B25E96"/>
    <w:rsid w:val="00B3616C"/>
    <w:rsid w:val="00B45C67"/>
    <w:rsid w:val="00B4694F"/>
    <w:rsid w:val="00B5136C"/>
    <w:rsid w:val="00B53C8B"/>
    <w:rsid w:val="00B55EF0"/>
    <w:rsid w:val="00B61001"/>
    <w:rsid w:val="00B6385E"/>
    <w:rsid w:val="00B66198"/>
    <w:rsid w:val="00B75327"/>
    <w:rsid w:val="00B759EF"/>
    <w:rsid w:val="00B76B74"/>
    <w:rsid w:val="00B821EF"/>
    <w:rsid w:val="00B82EF6"/>
    <w:rsid w:val="00B86994"/>
    <w:rsid w:val="00B87D17"/>
    <w:rsid w:val="00B94208"/>
    <w:rsid w:val="00B96638"/>
    <w:rsid w:val="00BA575B"/>
    <w:rsid w:val="00BB5F4A"/>
    <w:rsid w:val="00BD2A27"/>
    <w:rsid w:val="00BD4614"/>
    <w:rsid w:val="00BD478D"/>
    <w:rsid w:val="00BE1778"/>
    <w:rsid w:val="00BE4FE4"/>
    <w:rsid w:val="00BF1DE5"/>
    <w:rsid w:val="00BF20A4"/>
    <w:rsid w:val="00BF315C"/>
    <w:rsid w:val="00C0365F"/>
    <w:rsid w:val="00C10A9F"/>
    <w:rsid w:val="00C165D3"/>
    <w:rsid w:val="00C346C1"/>
    <w:rsid w:val="00C351C5"/>
    <w:rsid w:val="00C40C51"/>
    <w:rsid w:val="00C4385B"/>
    <w:rsid w:val="00C44871"/>
    <w:rsid w:val="00C572DA"/>
    <w:rsid w:val="00C60336"/>
    <w:rsid w:val="00C61EAA"/>
    <w:rsid w:val="00C73E5E"/>
    <w:rsid w:val="00C76738"/>
    <w:rsid w:val="00C776CF"/>
    <w:rsid w:val="00C82E55"/>
    <w:rsid w:val="00C86A1B"/>
    <w:rsid w:val="00C9418C"/>
    <w:rsid w:val="00C955A5"/>
    <w:rsid w:val="00CA1E00"/>
    <w:rsid w:val="00CA2091"/>
    <w:rsid w:val="00CA65DA"/>
    <w:rsid w:val="00CB13C9"/>
    <w:rsid w:val="00CB3DF0"/>
    <w:rsid w:val="00CB479C"/>
    <w:rsid w:val="00CB7A64"/>
    <w:rsid w:val="00CC00CD"/>
    <w:rsid w:val="00CC0B84"/>
    <w:rsid w:val="00CC0D8C"/>
    <w:rsid w:val="00CC1347"/>
    <w:rsid w:val="00CC15EA"/>
    <w:rsid w:val="00CC2AED"/>
    <w:rsid w:val="00CD40B1"/>
    <w:rsid w:val="00CD6433"/>
    <w:rsid w:val="00CE0616"/>
    <w:rsid w:val="00CE06FA"/>
    <w:rsid w:val="00CE4F91"/>
    <w:rsid w:val="00CE6E91"/>
    <w:rsid w:val="00CF0D8D"/>
    <w:rsid w:val="00CF251F"/>
    <w:rsid w:val="00CF47D3"/>
    <w:rsid w:val="00CF6A02"/>
    <w:rsid w:val="00D043BC"/>
    <w:rsid w:val="00D04FE2"/>
    <w:rsid w:val="00D050A1"/>
    <w:rsid w:val="00D10B2D"/>
    <w:rsid w:val="00D24C49"/>
    <w:rsid w:val="00D30A50"/>
    <w:rsid w:val="00D31A62"/>
    <w:rsid w:val="00D35177"/>
    <w:rsid w:val="00D41654"/>
    <w:rsid w:val="00D4552E"/>
    <w:rsid w:val="00D472C1"/>
    <w:rsid w:val="00D615F5"/>
    <w:rsid w:val="00D624EC"/>
    <w:rsid w:val="00D63067"/>
    <w:rsid w:val="00D75B97"/>
    <w:rsid w:val="00D7637F"/>
    <w:rsid w:val="00D7788C"/>
    <w:rsid w:val="00D83505"/>
    <w:rsid w:val="00D8518B"/>
    <w:rsid w:val="00D902F5"/>
    <w:rsid w:val="00D96770"/>
    <w:rsid w:val="00D97021"/>
    <w:rsid w:val="00D9745A"/>
    <w:rsid w:val="00DA2DCA"/>
    <w:rsid w:val="00DA3EC3"/>
    <w:rsid w:val="00DA476A"/>
    <w:rsid w:val="00DA68A0"/>
    <w:rsid w:val="00DA7060"/>
    <w:rsid w:val="00DB21E3"/>
    <w:rsid w:val="00DB4DFD"/>
    <w:rsid w:val="00DB61BE"/>
    <w:rsid w:val="00DC19CE"/>
    <w:rsid w:val="00DC27E9"/>
    <w:rsid w:val="00DC54AF"/>
    <w:rsid w:val="00DC6E0E"/>
    <w:rsid w:val="00DC78AE"/>
    <w:rsid w:val="00DD35B9"/>
    <w:rsid w:val="00DD6BDD"/>
    <w:rsid w:val="00DE0B56"/>
    <w:rsid w:val="00DE0F04"/>
    <w:rsid w:val="00DE161E"/>
    <w:rsid w:val="00DE5D53"/>
    <w:rsid w:val="00DE7BB3"/>
    <w:rsid w:val="00DF5C8F"/>
    <w:rsid w:val="00DF7885"/>
    <w:rsid w:val="00E03FE0"/>
    <w:rsid w:val="00E07782"/>
    <w:rsid w:val="00E106DA"/>
    <w:rsid w:val="00E118B4"/>
    <w:rsid w:val="00E30294"/>
    <w:rsid w:val="00E331C0"/>
    <w:rsid w:val="00E33900"/>
    <w:rsid w:val="00E405AA"/>
    <w:rsid w:val="00E4248F"/>
    <w:rsid w:val="00E53145"/>
    <w:rsid w:val="00E6582C"/>
    <w:rsid w:val="00E67ACC"/>
    <w:rsid w:val="00E9085B"/>
    <w:rsid w:val="00E97765"/>
    <w:rsid w:val="00E97E42"/>
    <w:rsid w:val="00EA50AF"/>
    <w:rsid w:val="00EA5848"/>
    <w:rsid w:val="00EC10E3"/>
    <w:rsid w:val="00EC278C"/>
    <w:rsid w:val="00EC2916"/>
    <w:rsid w:val="00EC41BD"/>
    <w:rsid w:val="00EC7B71"/>
    <w:rsid w:val="00ED2428"/>
    <w:rsid w:val="00ED5567"/>
    <w:rsid w:val="00EE0BC4"/>
    <w:rsid w:val="00EE4D9E"/>
    <w:rsid w:val="00EE5371"/>
    <w:rsid w:val="00EE7B76"/>
    <w:rsid w:val="00EF46B6"/>
    <w:rsid w:val="00EF5B0C"/>
    <w:rsid w:val="00F01B10"/>
    <w:rsid w:val="00F01B61"/>
    <w:rsid w:val="00F07D6E"/>
    <w:rsid w:val="00F10095"/>
    <w:rsid w:val="00F10B4A"/>
    <w:rsid w:val="00F115D6"/>
    <w:rsid w:val="00F172B9"/>
    <w:rsid w:val="00F204CF"/>
    <w:rsid w:val="00F236B3"/>
    <w:rsid w:val="00F24594"/>
    <w:rsid w:val="00F27B9A"/>
    <w:rsid w:val="00F31981"/>
    <w:rsid w:val="00F31BDA"/>
    <w:rsid w:val="00F379D4"/>
    <w:rsid w:val="00F47FD9"/>
    <w:rsid w:val="00F53322"/>
    <w:rsid w:val="00F60380"/>
    <w:rsid w:val="00F74ACB"/>
    <w:rsid w:val="00F83C32"/>
    <w:rsid w:val="00F83DA7"/>
    <w:rsid w:val="00F84306"/>
    <w:rsid w:val="00F93579"/>
    <w:rsid w:val="00FB13C0"/>
    <w:rsid w:val="00FB3848"/>
    <w:rsid w:val="00FC0BE4"/>
    <w:rsid w:val="00FC1565"/>
    <w:rsid w:val="00FD4E7F"/>
    <w:rsid w:val="00FE2E37"/>
    <w:rsid w:val="00FE77BF"/>
    <w:rsid w:val="01180F37"/>
    <w:rsid w:val="011C13B2"/>
    <w:rsid w:val="018C2160"/>
    <w:rsid w:val="01B56F64"/>
    <w:rsid w:val="01FA77FE"/>
    <w:rsid w:val="0258249B"/>
    <w:rsid w:val="026F04CD"/>
    <w:rsid w:val="033A434E"/>
    <w:rsid w:val="03451677"/>
    <w:rsid w:val="035E5814"/>
    <w:rsid w:val="03A3120E"/>
    <w:rsid w:val="03C91C55"/>
    <w:rsid w:val="03CE5072"/>
    <w:rsid w:val="03EA5E79"/>
    <w:rsid w:val="045018F7"/>
    <w:rsid w:val="04E36776"/>
    <w:rsid w:val="05512357"/>
    <w:rsid w:val="05857EE5"/>
    <w:rsid w:val="058728AC"/>
    <w:rsid w:val="058879E0"/>
    <w:rsid w:val="059D6B52"/>
    <w:rsid w:val="05E14860"/>
    <w:rsid w:val="062932FD"/>
    <w:rsid w:val="06621CAB"/>
    <w:rsid w:val="066F06DD"/>
    <w:rsid w:val="068C1254"/>
    <w:rsid w:val="069E6192"/>
    <w:rsid w:val="06C275B7"/>
    <w:rsid w:val="06C3333C"/>
    <w:rsid w:val="06E4545D"/>
    <w:rsid w:val="06F03D76"/>
    <w:rsid w:val="074542FF"/>
    <w:rsid w:val="07636B60"/>
    <w:rsid w:val="07CF03B9"/>
    <w:rsid w:val="07E54782"/>
    <w:rsid w:val="081E4D71"/>
    <w:rsid w:val="083D46F9"/>
    <w:rsid w:val="08446592"/>
    <w:rsid w:val="08AB37E5"/>
    <w:rsid w:val="08F354B3"/>
    <w:rsid w:val="09333F1A"/>
    <w:rsid w:val="09370521"/>
    <w:rsid w:val="099766AA"/>
    <w:rsid w:val="09E333A0"/>
    <w:rsid w:val="09FA0376"/>
    <w:rsid w:val="0A0065DE"/>
    <w:rsid w:val="0A327928"/>
    <w:rsid w:val="0A77425F"/>
    <w:rsid w:val="0A9F60B2"/>
    <w:rsid w:val="0ABE26FB"/>
    <w:rsid w:val="0AD10C14"/>
    <w:rsid w:val="0AF853F0"/>
    <w:rsid w:val="0B3C2C77"/>
    <w:rsid w:val="0B763C21"/>
    <w:rsid w:val="0B770C19"/>
    <w:rsid w:val="0B854613"/>
    <w:rsid w:val="0BF3662E"/>
    <w:rsid w:val="0C8972E7"/>
    <w:rsid w:val="0CAA0869"/>
    <w:rsid w:val="0CC765E4"/>
    <w:rsid w:val="0D4D5A8E"/>
    <w:rsid w:val="0D640751"/>
    <w:rsid w:val="0D853AA7"/>
    <w:rsid w:val="0D8A3952"/>
    <w:rsid w:val="0DA3758E"/>
    <w:rsid w:val="0DAC1E3A"/>
    <w:rsid w:val="0DC937CE"/>
    <w:rsid w:val="0E213F58"/>
    <w:rsid w:val="0E30775A"/>
    <w:rsid w:val="0E7D72CB"/>
    <w:rsid w:val="0E9023D6"/>
    <w:rsid w:val="0EA73D8D"/>
    <w:rsid w:val="0F662A68"/>
    <w:rsid w:val="0FA02E05"/>
    <w:rsid w:val="103B2EB7"/>
    <w:rsid w:val="104A1421"/>
    <w:rsid w:val="10785411"/>
    <w:rsid w:val="10D40E2D"/>
    <w:rsid w:val="10DE0ED8"/>
    <w:rsid w:val="10F82221"/>
    <w:rsid w:val="11274BBA"/>
    <w:rsid w:val="114A6B46"/>
    <w:rsid w:val="11AA0C22"/>
    <w:rsid w:val="11C474BB"/>
    <w:rsid w:val="11C971AB"/>
    <w:rsid w:val="11EB1975"/>
    <w:rsid w:val="12A31E70"/>
    <w:rsid w:val="1345239E"/>
    <w:rsid w:val="137A2609"/>
    <w:rsid w:val="13825DB8"/>
    <w:rsid w:val="138F5271"/>
    <w:rsid w:val="13C76757"/>
    <w:rsid w:val="144F18F8"/>
    <w:rsid w:val="149B4BFE"/>
    <w:rsid w:val="149E1511"/>
    <w:rsid w:val="14CA09F3"/>
    <w:rsid w:val="1533582D"/>
    <w:rsid w:val="157A6D3F"/>
    <w:rsid w:val="15A04757"/>
    <w:rsid w:val="15AA2597"/>
    <w:rsid w:val="165B5C4F"/>
    <w:rsid w:val="16EC3641"/>
    <w:rsid w:val="17017436"/>
    <w:rsid w:val="1734157B"/>
    <w:rsid w:val="17A46EA5"/>
    <w:rsid w:val="17AA14A7"/>
    <w:rsid w:val="17AC14DF"/>
    <w:rsid w:val="17B449A3"/>
    <w:rsid w:val="185A5278"/>
    <w:rsid w:val="18714D05"/>
    <w:rsid w:val="19083D22"/>
    <w:rsid w:val="192C353A"/>
    <w:rsid w:val="1A16472A"/>
    <w:rsid w:val="1ADA18FF"/>
    <w:rsid w:val="1AEF2800"/>
    <w:rsid w:val="1B3550B5"/>
    <w:rsid w:val="1B591AC6"/>
    <w:rsid w:val="1B5F32FC"/>
    <w:rsid w:val="1B6B0450"/>
    <w:rsid w:val="1BB64EC9"/>
    <w:rsid w:val="1BE92375"/>
    <w:rsid w:val="1C331800"/>
    <w:rsid w:val="1C673E45"/>
    <w:rsid w:val="1C6B1ED8"/>
    <w:rsid w:val="1C8B2694"/>
    <w:rsid w:val="1C8C40C1"/>
    <w:rsid w:val="1DCE3CAB"/>
    <w:rsid w:val="1DD220A8"/>
    <w:rsid w:val="1E107D3E"/>
    <w:rsid w:val="1E1864BB"/>
    <w:rsid w:val="1E273330"/>
    <w:rsid w:val="1E3A714B"/>
    <w:rsid w:val="1E3E5BFA"/>
    <w:rsid w:val="1ECB4CB9"/>
    <w:rsid w:val="1F3D4083"/>
    <w:rsid w:val="1F755C2B"/>
    <w:rsid w:val="1F786842"/>
    <w:rsid w:val="1FA4765C"/>
    <w:rsid w:val="1FCA497C"/>
    <w:rsid w:val="1FE62411"/>
    <w:rsid w:val="202118EB"/>
    <w:rsid w:val="20887D76"/>
    <w:rsid w:val="20A72717"/>
    <w:rsid w:val="215723FB"/>
    <w:rsid w:val="215C1094"/>
    <w:rsid w:val="21FB30BC"/>
    <w:rsid w:val="225A16DB"/>
    <w:rsid w:val="22725505"/>
    <w:rsid w:val="22E73C40"/>
    <w:rsid w:val="23074E93"/>
    <w:rsid w:val="231D581F"/>
    <w:rsid w:val="23B77F05"/>
    <w:rsid w:val="244016D0"/>
    <w:rsid w:val="24590573"/>
    <w:rsid w:val="24596CBB"/>
    <w:rsid w:val="24724FAB"/>
    <w:rsid w:val="24935C07"/>
    <w:rsid w:val="24BF7A11"/>
    <w:rsid w:val="255C6F10"/>
    <w:rsid w:val="25B377E5"/>
    <w:rsid w:val="26457A95"/>
    <w:rsid w:val="266315E3"/>
    <w:rsid w:val="26833FEF"/>
    <w:rsid w:val="26B120FF"/>
    <w:rsid w:val="26C0776F"/>
    <w:rsid w:val="27185E79"/>
    <w:rsid w:val="27232EB4"/>
    <w:rsid w:val="27B83C7A"/>
    <w:rsid w:val="27F96A4C"/>
    <w:rsid w:val="281A4E6D"/>
    <w:rsid w:val="285E2640"/>
    <w:rsid w:val="286D6E36"/>
    <w:rsid w:val="29195FD9"/>
    <w:rsid w:val="297B2247"/>
    <w:rsid w:val="29F23695"/>
    <w:rsid w:val="2A9D27E5"/>
    <w:rsid w:val="2ACB22E4"/>
    <w:rsid w:val="2AD3227F"/>
    <w:rsid w:val="2B3E1DBA"/>
    <w:rsid w:val="2B8E2C52"/>
    <w:rsid w:val="2BA02415"/>
    <w:rsid w:val="2C273B51"/>
    <w:rsid w:val="2C3D7965"/>
    <w:rsid w:val="2C432380"/>
    <w:rsid w:val="2C6847DC"/>
    <w:rsid w:val="2C772111"/>
    <w:rsid w:val="2C950FFA"/>
    <w:rsid w:val="2D264551"/>
    <w:rsid w:val="2D6200DB"/>
    <w:rsid w:val="2DA709B3"/>
    <w:rsid w:val="2E2105BF"/>
    <w:rsid w:val="2E4C6790"/>
    <w:rsid w:val="2E4D56D4"/>
    <w:rsid w:val="2EA229C3"/>
    <w:rsid w:val="2EC52C8F"/>
    <w:rsid w:val="2EE565F0"/>
    <w:rsid w:val="2EEF3DAA"/>
    <w:rsid w:val="2F383539"/>
    <w:rsid w:val="2F3840E2"/>
    <w:rsid w:val="2F493584"/>
    <w:rsid w:val="2F733F35"/>
    <w:rsid w:val="2F817849"/>
    <w:rsid w:val="2FDC7BEF"/>
    <w:rsid w:val="2FF3699F"/>
    <w:rsid w:val="300668DE"/>
    <w:rsid w:val="300B6DB8"/>
    <w:rsid w:val="307B07F7"/>
    <w:rsid w:val="3103428E"/>
    <w:rsid w:val="314F3A12"/>
    <w:rsid w:val="3178027C"/>
    <w:rsid w:val="31973469"/>
    <w:rsid w:val="32085BE5"/>
    <w:rsid w:val="324C1B7E"/>
    <w:rsid w:val="32613318"/>
    <w:rsid w:val="32876677"/>
    <w:rsid w:val="329E699D"/>
    <w:rsid w:val="32CF64F2"/>
    <w:rsid w:val="335D6DD6"/>
    <w:rsid w:val="33FD4D83"/>
    <w:rsid w:val="3404526D"/>
    <w:rsid w:val="341D39AB"/>
    <w:rsid w:val="34216FD7"/>
    <w:rsid w:val="342B1066"/>
    <w:rsid w:val="344D2B8A"/>
    <w:rsid w:val="348621FA"/>
    <w:rsid w:val="34992A26"/>
    <w:rsid w:val="34DC24E7"/>
    <w:rsid w:val="34E444C2"/>
    <w:rsid w:val="351229A3"/>
    <w:rsid w:val="35774AC1"/>
    <w:rsid w:val="359D073C"/>
    <w:rsid w:val="359D1E51"/>
    <w:rsid w:val="36603DB2"/>
    <w:rsid w:val="36615F27"/>
    <w:rsid w:val="36675851"/>
    <w:rsid w:val="36F87048"/>
    <w:rsid w:val="37775906"/>
    <w:rsid w:val="37920179"/>
    <w:rsid w:val="37BD4504"/>
    <w:rsid w:val="38362D8A"/>
    <w:rsid w:val="383C2519"/>
    <w:rsid w:val="38BB0267"/>
    <w:rsid w:val="38E177FC"/>
    <w:rsid w:val="39260010"/>
    <w:rsid w:val="399F1567"/>
    <w:rsid w:val="39A07967"/>
    <w:rsid w:val="39CE256B"/>
    <w:rsid w:val="39EA630F"/>
    <w:rsid w:val="3A3C7AAC"/>
    <w:rsid w:val="3A881E31"/>
    <w:rsid w:val="3AAA7414"/>
    <w:rsid w:val="3AAC4CB9"/>
    <w:rsid w:val="3ACE1A6F"/>
    <w:rsid w:val="3ADE4AD0"/>
    <w:rsid w:val="3AF83929"/>
    <w:rsid w:val="3B086601"/>
    <w:rsid w:val="3BCF68CD"/>
    <w:rsid w:val="3BFA269C"/>
    <w:rsid w:val="3C1668B2"/>
    <w:rsid w:val="3C1D3DD6"/>
    <w:rsid w:val="3C5F5DB4"/>
    <w:rsid w:val="3CFB5ED1"/>
    <w:rsid w:val="3D5823E5"/>
    <w:rsid w:val="3D813DD0"/>
    <w:rsid w:val="3D8E3FD2"/>
    <w:rsid w:val="3D986A56"/>
    <w:rsid w:val="3E3E01C2"/>
    <w:rsid w:val="3E436F59"/>
    <w:rsid w:val="3E720D53"/>
    <w:rsid w:val="3E993C57"/>
    <w:rsid w:val="3E9E4BFD"/>
    <w:rsid w:val="3F607DD3"/>
    <w:rsid w:val="3F8F4157"/>
    <w:rsid w:val="400D580B"/>
    <w:rsid w:val="40524A50"/>
    <w:rsid w:val="409B5BFD"/>
    <w:rsid w:val="41103859"/>
    <w:rsid w:val="41AD5D1B"/>
    <w:rsid w:val="41C26989"/>
    <w:rsid w:val="41EA35AD"/>
    <w:rsid w:val="4214651C"/>
    <w:rsid w:val="42614000"/>
    <w:rsid w:val="42B331F9"/>
    <w:rsid w:val="42B94130"/>
    <w:rsid w:val="43291FF3"/>
    <w:rsid w:val="43740CB3"/>
    <w:rsid w:val="43F62331"/>
    <w:rsid w:val="451D0B76"/>
    <w:rsid w:val="45656B0C"/>
    <w:rsid w:val="458573BB"/>
    <w:rsid w:val="45A8037A"/>
    <w:rsid w:val="45B1083C"/>
    <w:rsid w:val="46795B5D"/>
    <w:rsid w:val="46B233E8"/>
    <w:rsid w:val="470613EE"/>
    <w:rsid w:val="47A05812"/>
    <w:rsid w:val="47B04534"/>
    <w:rsid w:val="47D72A26"/>
    <w:rsid w:val="48F63F5C"/>
    <w:rsid w:val="490E1472"/>
    <w:rsid w:val="49367D27"/>
    <w:rsid w:val="49CB778F"/>
    <w:rsid w:val="49ED34EE"/>
    <w:rsid w:val="4A07780F"/>
    <w:rsid w:val="4A13199C"/>
    <w:rsid w:val="4A9424A8"/>
    <w:rsid w:val="4A9914BC"/>
    <w:rsid w:val="4A9D1566"/>
    <w:rsid w:val="4AAA0323"/>
    <w:rsid w:val="4AB45652"/>
    <w:rsid w:val="4AC171A4"/>
    <w:rsid w:val="4AED2E29"/>
    <w:rsid w:val="4B9371EE"/>
    <w:rsid w:val="4BF705A5"/>
    <w:rsid w:val="4BF71556"/>
    <w:rsid w:val="4C855146"/>
    <w:rsid w:val="4CBA202B"/>
    <w:rsid w:val="4CDD3BD6"/>
    <w:rsid w:val="4D154C6A"/>
    <w:rsid w:val="4D232050"/>
    <w:rsid w:val="4D8E160F"/>
    <w:rsid w:val="4D971A36"/>
    <w:rsid w:val="4DA55DAD"/>
    <w:rsid w:val="4DC46F29"/>
    <w:rsid w:val="4DC943E3"/>
    <w:rsid w:val="4E57422A"/>
    <w:rsid w:val="4ECE4962"/>
    <w:rsid w:val="4EED1C9E"/>
    <w:rsid w:val="4F097282"/>
    <w:rsid w:val="4FE1130B"/>
    <w:rsid w:val="4FE731AA"/>
    <w:rsid w:val="5062445B"/>
    <w:rsid w:val="508609F4"/>
    <w:rsid w:val="50E72FF7"/>
    <w:rsid w:val="51213A3F"/>
    <w:rsid w:val="51CC3D39"/>
    <w:rsid w:val="51D127CC"/>
    <w:rsid w:val="524235BF"/>
    <w:rsid w:val="52761AB4"/>
    <w:rsid w:val="531E284E"/>
    <w:rsid w:val="53425171"/>
    <w:rsid w:val="539B02A3"/>
    <w:rsid w:val="53AC5F3D"/>
    <w:rsid w:val="546300BC"/>
    <w:rsid w:val="549B7B07"/>
    <w:rsid w:val="549D46F8"/>
    <w:rsid w:val="54A029FE"/>
    <w:rsid w:val="54A238D8"/>
    <w:rsid w:val="54CB1922"/>
    <w:rsid w:val="553B6E9A"/>
    <w:rsid w:val="55A6086E"/>
    <w:rsid w:val="55DF6257"/>
    <w:rsid w:val="55E36E8F"/>
    <w:rsid w:val="55EA7E35"/>
    <w:rsid w:val="56244226"/>
    <w:rsid w:val="56B3797F"/>
    <w:rsid w:val="57620BBB"/>
    <w:rsid w:val="57643B21"/>
    <w:rsid w:val="57DB6ABF"/>
    <w:rsid w:val="58662B84"/>
    <w:rsid w:val="58A01674"/>
    <w:rsid w:val="58D511C5"/>
    <w:rsid w:val="58F519EC"/>
    <w:rsid w:val="58F53DC0"/>
    <w:rsid w:val="5911680B"/>
    <w:rsid w:val="59190931"/>
    <w:rsid w:val="59544181"/>
    <w:rsid w:val="596A03F7"/>
    <w:rsid w:val="5995487D"/>
    <w:rsid w:val="599A2FF5"/>
    <w:rsid w:val="59A0773B"/>
    <w:rsid w:val="59A50CCD"/>
    <w:rsid w:val="5A073294"/>
    <w:rsid w:val="5A2A0892"/>
    <w:rsid w:val="5A624988"/>
    <w:rsid w:val="5A900BB2"/>
    <w:rsid w:val="5AB904CE"/>
    <w:rsid w:val="5B3F4EC1"/>
    <w:rsid w:val="5B5B6284"/>
    <w:rsid w:val="5BF630CD"/>
    <w:rsid w:val="5C20545B"/>
    <w:rsid w:val="5C2532D3"/>
    <w:rsid w:val="5C507B39"/>
    <w:rsid w:val="5CB5004F"/>
    <w:rsid w:val="5CCC3756"/>
    <w:rsid w:val="5D561F38"/>
    <w:rsid w:val="5D7A4D5F"/>
    <w:rsid w:val="5DBD2F28"/>
    <w:rsid w:val="5DD52CD6"/>
    <w:rsid w:val="5DE51B9A"/>
    <w:rsid w:val="5DE97293"/>
    <w:rsid w:val="5E7E6F68"/>
    <w:rsid w:val="5E894EB4"/>
    <w:rsid w:val="5EC416FA"/>
    <w:rsid w:val="5F0B48B3"/>
    <w:rsid w:val="5F776E1F"/>
    <w:rsid w:val="5FCD6C78"/>
    <w:rsid w:val="5FFA7C96"/>
    <w:rsid w:val="603D046F"/>
    <w:rsid w:val="606E59A1"/>
    <w:rsid w:val="608A61C0"/>
    <w:rsid w:val="60D166FA"/>
    <w:rsid w:val="6159410D"/>
    <w:rsid w:val="61642008"/>
    <w:rsid w:val="616F30BF"/>
    <w:rsid w:val="61C77919"/>
    <w:rsid w:val="62284472"/>
    <w:rsid w:val="623442BC"/>
    <w:rsid w:val="62F93E26"/>
    <w:rsid w:val="630F677D"/>
    <w:rsid w:val="63265DAD"/>
    <w:rsid w:val="63594E56"/>
    <w:rsid w:val="63645918"/>
    <w:rsid w:val="63852076"/>
    <w:rsid w:val="63907AB5"/>
    <w:rsid w:val="639A5F44"/>
    <w:rsid w:val="63E4007A"/>
    <w:rsid w:val="6400117C"/>
    <w:rsid w:val="642D5309"/>
    <w:rsid w:val="64AB340B"/>
    <w:rsid w:val="64D41893"/>
    <w:rsid w:val="65B97781"/>
    <w:rsid w:val="65DF2352"/>
    <w:rsid w:val="65EB6B7F"/>
    <w:rsid w:val="66297F0C"/>
    <w:rsid w:val="6632067A"/>
    <w:rsid w:val="663B3C00"/>
    <w:rsid w:val="66433B33"/>
    <w:rsid w:val="668560E6"/>
    <w:rsid w:val="673D6731"/>
    <w:rsid w:val="67760C25"/>
    <w:rsid w:val="67802CEE"/>
    <w:rsid w:val="67B025AF"/>
    <w:rsid w:val="67DE5A9A"/>
    <w:rsid w:val="67E241AD"/>
    <w:rsid w:val="68540D6A"/>
    <w:rsid w:val="685862E3"/>
    <w:rsid w:val="688E5FDA"/>
    <w:rsid w:val="68990499"/>
    <w:rsid w:val="69145D14"/>
    <w:rsid w:val="69340850"/>
    <w:rsid w:val="695A28DD"/>
    <w:rsid w:val="697A7B0B"/>
    <w:rsid w:val="698E4794"/>
    <w:rsid w:val="6A124F79"/>
    <w:rsid w:val="6A1B4C98"/>
    <w:rsid w:val="6A1E0019"/>
    <w:rsid w:val="6A645B61"/>
    <w:rsid w:val="6A765071"/>
    <w:rsid w:val="6AA008A4"/>
    <w:rsid w:val="6AD121BA"/>
    <w:rsid w:val="6B1F51E4"/>
    <w:rsid w:val="6C0307A3"/>
    <w:rsid w:val="6C173393"/>
    <w:rsid w:val="6C445958"/>
    <w:rsid w:val="6C4F5726"/>
    <w:rsid w:val="6CAF2FB9"/>
    <w:rsid w:val="6CBB1C2C"/>
    <w:rsid w:val="6CD03AE9"/>
    <w:rsid w:val="6CDC1958"/>
    <w:rsid w:val="6D025BAB"/>
    <w:rsid w:val="6D5A64FD"/>
    <w:rsid w:val="6DB73EC3"/>
    <w:rsid w:val="6DBF3A8A"/>
    <w:rsid w:val="6DC0222D"/>
    <w:rsid w:val="6DEF6356"/>
    <w:rsid w:val="6DF736C9"/>
    <w:rsid w:val="6E055A34"/>
    <w:rsid w:val="6E6807D4"/>
    <w:rsid w:val="6E891F66"/>
    <w:rsid w:val="6EE80019"/>
    <w:rsid w:val="6F1A1507"/>
    <w:rsid w:val="6F28242B"/>
    <w:rsid w:val="6F7576BD"/>
    <w:rsid w:val="6F961BC6"/>
    <w:rsid w:val="6FCF65DA"/>
    <w:rsid w:val="70374F77"/>
    <w:rsid w:val="704C1AD9"/>
    <w:rsid w:val="70986605"/>
    <w:rsid w:val="7148625E"/>
    <w:rsid w:val="71667656"/>
    <w:rsid w:val="71FE57C6"/>
    <w:rsid w:val="721B0208"/>
    <w:rsid w:val="725839C5"/>
    <w:rsid w:val="72C419E2"/>
    <w:rsid w:val="73147509"/>
    <w:rsid w:val="736D2769"/>
    <w:rsid w:val="737423C2"/>
    <w:rsid w:val="73DC0267"/>
    <w:rsid w:val="73FE67DE"/>
    <w:rsid w:val="73FF24F7"/>
    <w:rsid w:val="74057D32"/>
    <w:rsid w:val="742949D5"/>
    <w:rsid w:val="7473328E"/>
    <w:rsid w:val="749C78C0"/>
    <w:rsid w:val="74C15266"/>
    <w:rsid w:val="755404A4"/>
    <w:rsid w:val="75626FAF"/>
    <w:rsid w:val="75A74B43"/>
    <w:rsid w:val="75C1606F"/>
    <w:rsid w:val="75F70EA2"/>
    <w:rsid w:val="76955F8D"/>
    <w:rsid w:val="771F26D9"/>
    <w:rsid w:val="772C201F"/>
    <w:rsid w:val="777775F6"/>
    <w:rsid w:val="779D55AA"/>
    <w:rsid w:val="780E4B0C"/>
    <w:rsid w:val="78CD74C3"/>
    <w:rsid w:val="78D213F2"/>
    <w:rsid w:val="78F96381"/>
    <w:rsid w:val="791F61CA"/>
    <w:rsid w:val="79227069"/>
    <w:rsid w:val="79995C77"/>
    <w:rsid w:val="79C8567F"/>
    <w:rsid w:val="7AF37A1F"/>
    <w:rsid w:val="7B6F18B6"/>
    <w:rsid w:val="7C205A9E"/>
    <w:rsid w:val="7C39207F"/>
    <w:rsid w:val="7C6D74A7"/>
    <w:rsid w:val="7CFD27D6"/>
    <w:rsid w:val="7D013C32"/>
    <w:rsid w:val="7D1500AB"/>
    <w:rsid w:val="7D190D8F"/>
    <w:rsid w:val="7D295E7F"/>
    <w:rsid w:val="7D6D546A"/>
    <w:rsid w:val="7D9F0981"/>
    <w:rsid w:val="7DCC7EAA"/>
    <w:rsid w:val="7E0A4B58"/>
    <w:rsid w:val="7EA9365F"/>
    <w:rsid w:val="7EBB5594"/>
    <w:rsid w:val="7EEB6DF1"/>
    <w:rsid w:val="7F6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rPr>
      <w:rFonts w:ascii="Calibri Light" w:hAnsi="Calibri Light" w:eastAsia="黑体" w:cs="Times New Roman"/>
      <w:sz w:val="20"/>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520</Words>
  <Characters>2965</Characters>
  <Lines>24</Lines>
  <Paragraphs>6</Paragraphs>
  <TotalTime>133</TotalTime>
  <ScaleCrop>false</ScaleCrop>
  <LinksUpToDate>false</LinksUpToDate>
  <CharactersWithSpaces>3479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2020-02-23T05:23:00Z</dcterms:created>
  <dc:creator>Administrator</dc:creator>
  <cp:lastModifiedBy>Our Dream</cp:lastModifiedBy>
  <dcterms:modified xsi:type="dcterms:W3CDTF">2021-10-28T07:12:30Z</dcterms:modified>
  <cp:revision>1055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220B8E5EA40C41AF90FF4B507ACEEC80</vt:lpwstr>
  </property>
</Properties>
</file>